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3D3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GMVEMS Council</w:t>
      </w:r>
    </w:p>
    <w:p w14:paraId="324B5755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General Meeting</w:t>
      </w:r>
    </w:p>
    <w:p w14:paraId="0F621BC4" w14:textId="00698B4D" w:rsidR="00261401" w:rsidRPr="00261401" w:rsidRDefault="008E0DB4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6702100"/>
      <w:r>
        <w:rPr>
          <w:rFonts w:ascii="Arial" w:eastAsia="Times New Roman" w:hAnsi="Arial" w:cs="Arial"/>
          <w:b/>
          <w:bCs/>
          <w:color w:val="000000"/>
        </w:rPr>
        <w:t>September 26</w:t>
      </w:r>
      <w:r w:rsidR="00261401" w:rsidRPr="00261401">
        <w:rPr>
          <w:rFonts w:ascii="Arial" w:eastAsia="Times New Roman" w:hAnsi="Arial" w:cs="Arial"/>
          <w:b/>
          <w:bCs/>
          <w:color w:val="000000"/>
        </w:rPr>
        <w:t>, 2023</w:t>
      </w:r>
    </w:p>
    <w:bookmarkEnd w:id="0"/>
    <w:p w14:paraId="41CFF769" w14:textId="77777777" w:rsidR="00261401" w:rsidRDefault="00261401" w:rsidP="0026140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PRESENT: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2280"/>
        <w:gridCol w:w="4100"/>
        <w:gridCol w:w="3510"/>
      </w:tblGrid>
      <w:tr w:rsidR="00CC1BFB" w:rsidRPr="00CC1BFB" w14:paraId="62756206" w14:textId="77777777" w:rsidTr="00CC1BFB">
        <w:trPr>
          <w:trHeight w:val="360"/>
        </w:trPr>
        <w:tc>
          <w:tcPr>
            <w:tcW w:w="22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99A4B5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Pearson</w:t>
            </w:r>
          </w:p>
        </w:tc>
        <w:tc>
          <w:tcPr>
            <w:tcW w:w="41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50A19A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Dayton Childrens</w:t>
            </w:r>
          </w:p>
        </w:tc>
        <w:tc>
          <w:tcPr>
            <w:tcW w:w="351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9544F5C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BFB" w:rsidRPr="00CC1BFB" w14:paraId="7A58C553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3E65B5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Sheridan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D0AF51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Premier Health MVH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E272BF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BFB" w:rsidRPr="00CC1BFB" w14:paraId="5428E4B6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970D58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 Marker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E7BD1D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 City Ohio Fire Dept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4EDAB4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Immediate Past President</w:t>
            </w:r>
          </w:p>
        </w:tc>
      </w:tr>
      <w:tr w:rsidR="00CC1BFB" w:rsidRPr="00CC1BFB" w14:paraId="671F32B8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FDAF23C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 Jackson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8BB2A6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Premier Heath EMS Coordinator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35175C2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 chair</w:t>
            </w:r>
          </w:p>
        </w:tc>
      </w:tr>
      <w:tr w:rsidR="00CC1BFB" w:rsidRPr="00CC1BFB" w14:paraId="5FB73EB4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E9B33C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Burdick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8DCEFA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MVH South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4A1FEB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 Co-Chair</w:t>
            </w:r>
          </w:p>
        </w:tc>
      </w:tr>
      <w:tr w:rsidR="00CC1BFB" w:rsidRPr="00CC1BFB" w14:paraId="4B5055E2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ED7269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 Bradford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4AD2A8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Kettering Health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802676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EMS Coordinator</w:t>
            </w:r>
          </w:p>
        </w:tc>
      </w:tr>
      <w:tr w:rsidR="00CC1BFB" w:rsidRPr="00CC1BFB" w14:paraId="5004AA68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FB90D9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Balcom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F0B531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Premier Health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63E2E7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 Committee Chair</w:t>
            </w:r>
          </w:p>
        </w:tc>
      </w:tr>
      <w:tr w:rsidR="00CC1BFB" w:rsidRPr="00CC1BFB" w14:paraId="18A9247C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0A4699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Felix Shanahan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434E39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 Fire Rescue Division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01CB719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Nominations / Clark County Rep</w:t>
            </w:r>
          </w:p>
        </w:tc>
      </w:tr>
      <w:tr w:rsidR="00CC1BFB" w:rsidRPr="00CC1BFB" w14:paraId="15BB72EC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E959D4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 Bruggeman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27D702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Xenia Fire Division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D703C05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Standing Orders Committee member</w:t>
            </w:r>
          </w:p>
        </w:tc>
      </w:tr>
      <w:tr w:rsidR="00CC1BFB" w:rsidRPr="00CC1BFB" w14:paraId="226DCD2B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33478D0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 L Melling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0B9C6E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 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7CEBC6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BFB" w:rsidRPr="00CC1BFB" w14:paraId="3E4E554C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964B3F9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Kimberlee Lewis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5950FD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Dayton </w:t>
            </w:r>
            <w:proofErr w:type="spellStart"/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childrens</w:t>
            </w:r>
            <w:proofErr w:type="spellEnd"/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hospital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84EB94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BFB" w:rsidRPr="00CC1BFB" w14:paraId="375C1A01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2B17DA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 Thornton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3EFED5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Mercy-Health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C2F5CA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EMS Coordinator</w:t>
            </w:r>
          </w:p>
        </w:tc>
      </w:tr>
      <w:tr w:rsidR="00CC1BFB" w:rsidRPr="00CC1BFB" w14:paraId="38FBB89B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5E671C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 Buehler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A699B4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Clearcreek Fire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6363E3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 Elect</w:t>
            </w:r>
          </w:p>
        </w:tc>
      </w:tr>
      <w:tr w:rsidR="00CC1BFB" w:rsidRPr="00CC1BFB" w14:paraId="2EDD9F0E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E5F48B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 Johnson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E330FE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Sugarcreek Fire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DB5877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BFB" w:rsidRPr="00CC1BFB" w14:paraId="6787EDE9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2B9D0D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 Miller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34C1B5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Kettering Health EMS Coordinator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F80942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1BFB" w:rsidRPr="00CC1BFB" w14:paraId="00D5FA62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BEE1AD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Colette Beard Baugham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9E4A87B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Wright State University </w:t>
            </w:r>
            <w:proofErr w:type="spellStart"/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Boonshoft</w:t>
            </w:r>
            <w:proofErr w:type="spellEnd"/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of Medicine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420291D" w14:textId="77777777" w:rsidR="00CC1BFB" w:rsidRPr="00CC1BFB" w:rsidRDefault="00CC1BFB" w:rsidP="00CC1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45D8" w:rsidRPr="00CC1BFB" w14:paraId="663FEC2C" w14:textId="77777777" w:rsidTr="00AE1568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ACC9907" w14:textId="6D54454C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 Hollinger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</w:tcPr>
          <w:p w14:paraId="361756D1" w14:textId="54F35D5C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Sidney FD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</w:tcPr>
          <w:p w14:paraId="386A6F63" w14:textId="175169DE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</w:t>
            </w:r>
          </w:p>
        </w:tc>
      </w:tr>
      <w:tr w:rsidR="007645D8" w:rsidRPr="00CC1BFB" w14:paraId="0B18AC6C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F32199" w14:textId="77777777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Kendra Harris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5CB391" w14:textId="77777777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Dayton Fire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4617D81" w14:textId="6D756102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Co-Chair research meeting</w:t>
            </w:r>
          </w:p>
        </w:tc>
      </w:tr>
      <w:tr w:rsidR="007645D8" w:rsidRPr="00CC1BFB" w14:paraId="476D5787" w14:textId="77777777" w:rsidTr="00C0762D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2BABE21" w14:textId="675DAD50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Gerstner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711CBC8C" w14:textId="0FCEB2C1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Dayton Fire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</w:tcPr>
          <w:p w14:paraId="767A286A" w14:textId="07AC3DAE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 President, Communications Committee, Alt. Rep Montgomery County</w:t>
            </w:r>
          </w:p>
        </w:tc>
      </w:tr>
      <w:tr w:rsidR="007645D8" w:rsidRPr="00CC1BFB" w14:paraId="2C040A15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9B7244" w14:textId="77777777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Guadagno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7B7C0A" w14:textId="77777777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Township Fire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523D3C" w14:textId="77777777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co-chair</w:t>
            </w:r>
          </w:p>
        </w:tc>
      </w:tr>
      <w:tr w:rsidR="007645D8" w:rsidRPr="00CC1BFB" w14:paraId="11689785" w14:textId="77777777" w:rsidTr="00CC1BF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038599" w14:textId="77777777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Mason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28FA60" w14:textId="77777777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Kettering Health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1A0CC4" w14:textId="77777777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Legislative Committee</w:t>
            </w:r>
          </w:p>
        </w:tc>
      </w:tr>
      <w:tr w:rsidR="007645D8" w:rsidRPr="00CC1BFB" w14:paraId="744EEC98" w14:textId="77777777" w:rsidTr="0037658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897466" w14:textId="77777777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 Burcham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4357E7" w14:textId="77777777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9013A8" w14:textId="77777777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1B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45D8" w:rsidRPr="00CC1BFB" w14:paraId="6223568B" w14:textId="77777777" w:rsidTr="0037658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25039788" w14:textId="785CA490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 Vec</w:t>
            </w:r>
            <w:r w:rsidR="00A44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5D8FE1F" w14:textId="388AE4C0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Kettering Health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099AA34" w14:textId="43765F49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 Chair</w:t>
            </w:r>
          </w:p>
        </w:tc>
      </w:tr>
      <w:tr w:rsidR="007645D8" w:rsidRPr="00CC1BFB" w14:paraId="52435442" w14:textId="77777777" w:rsidTr="0037658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0BC9E626" w14:textId="0D55A1E8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Joanna Pittenger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B8F094F" w14:textId="4BFEA9FB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964FCCF" w14:textId="0CAAB490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 Co-Chair</w:t>
            </w:r>
          </w:p>
        </w:tc>
      </w:tr>
      <w:tr w:rsidR="007645D8" w:rsidRPr="00CC1BFB" w14:paraId="6A8389F8" w14:textId="77777777" w:rsidTr="0037658B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0B2D78E" w14:textId="5D610E4F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 Rindler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8045B98" w14:textId="6F6ED140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GDAHA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6A3ABD78" w14:textId="095E7B51" w:rsidR="007645D8" w:rsidRPr="00CC1BFB" w:rsidRDefault="007645D8" w:rsidP="00764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Secretary</w:t>
            </w:r>
          </w:p>
        </w:tc>
      </w:tr>
    </w:tbl>
    <w:p w14:paraId="5D435EDB" w14:textId="189C31EF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 xml:space="preserve">Call to Order: </w:t>
      </w:r>
      <w:r w:rsidRPr="00261401">
        <w:rPr>
          <w:rFonts w:ascii="Arial" w:eastAsia="Times New Roman" w:hAnsi="Arial" w:cs="Arial"/>
          <w:color w:val="000000"/>
        </w:rPr>
        <w:t xml:space="preserve">The </w:t>
      </w:r>
      <w:r w:rsidR="008833B5">
        <w:rPr>
          <w:rFonts w:ascii="Arial" w:eastAsia="Times New Roman" w:hAnsi="Arial" w:cs="Arial"/>
          <w:color w:val="000000"/>
        </w:rPr>
        <w:t>September 26</w:t>
      </w:r>
      <w:r w:rsidR="008E0DB4">
        <w:rPr>
          <w:rFonts w:ascii="Arial" w:eastAsia="Times New Roman" w:hAnsi="Arial" w:cs="Arial"/>
          <w:color w:val="000000"/>
        </w:rPr>
        <w:t xml:space="preserve">, 2023, </w:t>
      </w:r>
      <w:r w:rsidRPr="00261401">
        <w:rPr>
          <w:rFonts w:ascii="Arial" w:eastAsia="Times New Roman" w:hAnsi="Arial" w:cs="Arial"/>
          <w:color w:val="000000"/>
        </w:rPr>
        <w:t xml:space="preserve">general meeting of the Greater Miami Valley EMS </w:t>
      </w:r>
      <w:r w:rsidR="008E0DB4">
        <w:rPr>
          <w:rFonts w:ascii="Arial" w:eastAsia="Times New Roman" w:hAnsi="Arial" w:cs="Arial"/>
          <w:color w:val="000000"/>
        </w:rPr>
        <w:t>C</w:t>
      </w:r>
      <w:r w:rsidRPr="00261401">
        <w:rPr>
          <w:rFonts w:ascii="Arial" w:eastAsia="Times New Roman" w:hAnsi="Arial" w:cs="Arial"/>
          <w:color w:val="000000"/>
        </w:rPr>
        <w:t>ouncil was called to order as a hybrid meeting at 2:00 p.m. by President Chad Hollinger. Self-Introductions were made.</w:t>
      </w:r>
    </w:p>
    <w:p w14:paraId="7C9AD969" w14:textId="6C11CA4F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261401">
        <w:rPr>
          <w:rFonts w:ascii="Arial" w:eastAsia="Times New Roman" w:hAnsi="Arial" w:cs="Arial"/>
          <w:color w:val="000000"/>
        </w:rPr>
        <w:t xml:space="preserve"> The </w:t>
      </w:r>
      <w:r w:rsidR="008E0DB4" w:rsidRPr="008E0DB4">
        <w:rPr>
          <w:rFonts w:ascii="Arial" w:eastAsia="Times New Roman" w:hAnsi="Arial" w:cs="Arial"/>
          <w:color w:val="000000"/>
        </w:rPr>
        <w:t>July 25, 2023</w:t>
      </w:r>
      <w:r w:rsidR="008E0DB4">
        <w:rPr>
          <w:rFonts w:ascii="Arial" w:eastAsia="Times New Roman" w:hAnsi="Arial" w:cs="Arial"/>
          <w:color w:val="000000"/>
        </w:rPr>
        <w:t xml:space="preserve">, </w:t>
      </w:r>
      <w:r w:rsidRPr="00261401">
        <w:rPr>
          <w:rFonts w:ascii="Arial" w:eastAsia="Times New Roman" w:hAnsi="Arial" w:cs="Arial"/>
          <w:color w:val="000000"/>
        </w:rPr>
        <w:t>meeting minutes were sent out prior to the meeting for review.  There were no changes requested.</w:t>
      </w:r>
    </w:p>
    <w:p w14:paraId="5B9399E3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Treasurer’s Report: </w:t>
      </w:r>
      <w:r w:rsidRPr="00261401">
        <w:rPr>
          <w:rFonts w:ascii="Arial" w:eastAsia="Times New Roman" w:hAnsi="Arial" w:cs="Arial"/>
          <w:color w:val="000000"/>
        </w:rPr>
        <w:t> There was no report.</w:t>
      </w:r>
    </w:p>
    <w:p w14:paraId="48838656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President’s Report: </w:t>
      </w:r>
      <w:r w:rsidRPr="00261401">
        <w:rPr>
          <w:rFonts w:ascii="Arial" w:eastAsia="Times New Roman" w:hAnsi="Arial" w:cs="Arial"/>
          <w:color w:val="000000"/>
        </w:rPr>
        <w:t> </w:t>
      </w:r>
    </w:p>
    <w:p w14:paraId="78C56828" w14:textId="52C09B95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color w:val="000000"/>
        </w:rPr>
        <w:t xml:space="preserve">President Hollinger </w:t>
      </w:r>
      <w:r w:rsidR="008E0DB4">
        <w:rPr>
          <w:rFonts w:ascii="Arial" w:eastAsia="Times New Roman" w:hAnsi="Arial" w:cs="Arial"/>
          <w:color w:val="000000"/>
        </w:rPr>
        <w:t xml:space="preserve">reported he is continuing to evaluate options for a strategic planning project for council.  He has met with S3D Public Safety Consultants for the initial step.  The cost for this service will be in the $5-10,000 range.  The goal is to redevelop the mission and vision of the council as well as to come up with 3-5 goals. President Hollinger will have a proposal ready for approval at the November meeting. </w:t>
      </w:r>
    </w:p>
    <w:p w14:paraId="4839BB58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Executive Committee Report: </w:t>
      </w:r>
      <w:r w:rsidRPr="00261401">
        <w:rPr>
          <w:rFonts w:ascii="Arial" w:eastAsia="Times New Roman" w:hAnsi="Arial" w:cs="Arial"/>
          <w:color w:val="000000"/>
        </w:rPr>
        <w:t>No Report</w:t>
      </w:r>
    </w:p>
    <w:p w14:paraId="69D4FFB3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Membership/Change of Voting Reps: </w:t>
      </w:r>
      <w:r w:rsidRPr="00261401">
        <w:rPr>
          <w:rFonts w:ascii="Arial" w:eastAsia="Times New Roman" w:hAnsi="Arial" w:cs="Arial"/>
          <w:color w:val="000000"/>
        </w:rPr>
        <w:t> </w:t>
      </w:r>
    </w:p>
    <w:p w14:paraId="2B6262FA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color w:val="000000"/>
        </w:rPr>
        <w:t>There were no changes of membership or voting representatives for this meeting.</w:t>
      </w:r>
    </w:p>
    <w:p w14:paraId="787BC857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Committee Reports:</w:t>
      </w:r>
    </w:p>
    <w:p w14:paraId="3FC1A24C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A.</w:t>
      </w:r>
      <w:r w:rsidRPr="00261401">
        <w:rPr>
          <w:rFonts w:ascii="Arial" w:eastAsia="Times New Roman" w:hAnsi="Arial" w:cs="Arial"/>
          <w:color w:val="000000"/>
          <w:sz w:val="14"/>
          <w:szCs w:val="14"/>
        </w:rPr>
        <w:t xml:space="preserve">    </w:t>
      </w: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Administration</w:t>
      </w:r>
    </w:p>
    <w:p w14:paraId="027C1EA5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Budget &amp; Finance: </w:t>
      </w:r>
      <w:r w:rsidRPr="00261401">
        <w:rPr>
          <w:rFonts w:ascii="Arial" w:eastAsia="Times New Roman" w:hAnsi="Arial" w:cs="Arial"/>
          <w:color w:val="000000"/>
        </w:rPr>
        <w:t>No Report</w:t>
      </w:r>
    </w:p>
    <w:p w14:paraId="6EB05C08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Code of Regulations/Legal: </w:t>
      </w:r>
      <w:r w:rsidRPr="00261401">
        <w:rPr>
          <w:rFonts w:ascii="Arial" w:eastAsia="Times New Roman" w:hAnsi="Arial" w:cs="Arial"/>
          <w:color w:val="000000"/>
        </w:rPr>
        <w:t>No Report</w:t>
      </w:r>
    </w:p>
    <w:p w14:paraId="7EC792AB" w14:textId="4CA42B0D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Nominating:</w:t>
      </w:r>
      <w:r w:rsidRPr="00261401">
        <w:rPr>
          <w:rFonts w:ascii="Arial" w:eastAsia="Times New Roman" w:hAnsi="Arial" w:cs="Arial"/>
          <w:color w:val="000000"/>
        </w:rPr>
        <w:t xml:space="preserve"> Preparations are underway for the next election cycle.</w:t>
      </w:r>
      <w:r w:rsidR="00734629">
        <w:rPr>
          <w:rFonts w:ascii="Arial" w:eastAsia="Times New Roman" w:hAnsi="Arial" w:cs="Arial"/>
          <w:color w:val="000000"/>
        </w:rPr>
        <w:t xml:space="preserve"> </w:t>
      </w:r>
      <w:r w:rsidR="00082D8B">
        <w:rPr>
          <w:rFonts w:ascii="Arial" w:eastAsia="Times New Roman" w:hAnsi="Arial" w:cs="Arial"/>
          <w:color w:val="000000"/>
        </w:rPr>
        <w:t xml:space="preserve">They are working on setting up the meeting to start the process. </w:t>
      </w:r>
      <w:r w:rsidR="00F64B9F">
        <w:rPr>
          <w:rFonts w:ascii="Arial" w:eastAsia="Times New Roman" w:hAnsi="Arial" w:cs="Arial"/>
          <w:color w:val="000000"/>
        </w:rPr>
        <w:t xml:space="preserve">Matthew Webb is also working on the </w:t>
      </w:r>
      <w:r w:rsidR="00082D8B">
        <w:rPr>
          <w:rFonts w:ascii="Arial" w:eastAsia="Times New Roman" w:hAnsi="Arial" w:cs="Arial"/>
          <w:color w:val="000000"/>
        </w:rPr>
        <w:t xml:space="preserve">new orientation for council. This will be kicking off in October. </w:t>
      </w:r>
    </w:p>
    <w:p w14:paraId="4952B351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Public Relations:</w:t>
      </w:r>
      <w:r w:rsidRPr="00261401">
        <w:rPr>
          <w:rFonts w:ascii="Arial" w:eastAsia="Times New Roman" w:hAnsi="Arial" w:cs="Arial"/>
          <w:color w:val="000000"/>
        </w:rPr>
        <w:t xml:space="preserve"> No Report</w:t>
      </w:r>
    </w:p>
    <w:p w14:paraId="04B5F462" w14:textId="722C6C32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Website Advisory Committee: </w:t>
      </w:r>
      <w:r w:rsidR="00082D8B">
        <w:rPr>
          <w:rFonts w:ascii="Arial" w:eastAsia="Times New Roman" w:hAnsi="Arial" w:cs="Arial"/>
          <w:color w:val="000000"/>
        </w:rPr>
        <w:t>All updates are current on the website.</w:t>
      </w:r>
    </w:p>
    <w:p w14:paraId="536D11CB" w14:textId="453AEC2D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Protocol App: </w:t>
      </w:r>
      <w:r w:rsidRPr="00261401">
        <w:rPr>
          <w:rFonts w:ascii="Arial" w:eastAsia="Times New Roman" w:hAnsi="Arial" w:cs="Arial"/>
          <w:color w:val="000000"/>
        </w:rPr>
        <w:t xml:space="preserve">The app </w:t>
      </w:r>
      <w:r w:rsidR="00082D8B">
        <w:rPr>
          <w:rFonts w:ascii="Arial" w:eastAsia="Times New Roman" w:hAnsi="Arial" w:cs="Arial"/>
          <w:color w:val="000000"/>
        </w:rPr>
        <w:t xml:space="preserve">is updated with all protocol changes. </w:t>
      </w:r>
    </w:p>
    <w:p w14:paraId="1A506972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Social Media Committee: </w:t>
      </w:r>
      <w:r w:rsidRPr="00261401">
        <w:rPr>
          <w:rFonts w:ascii="Arial" w:eastAsia="Times New Roman" w:hAnsi="Arial" w:cs="Arial"/>
          <w:color w:val="000000"/>
        </w:rPr>
        <w:t>No Report</w:t>
      </w:r>
    </w:p>
    <w:p w14:paraId="19EA05F2" w14:textId="59881784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Communications Committee</w:t>
      </w:r>
      <w:r w:rsidRPr="00261401">
        <w:rPr>
          <w:rFonts w:ascii="Arial" w:eastAsia="Times New Roman" w:hAnsi="Arial" w:cs="Arial"/>
          <w:color w:val="000000"/>
        </w:rPr>
        <w:t xml:space="preserve">: </w:t>
      </w:r>
      <w:r w:rsidR="00C05EE8">
        <w:rPr>
          <w:rFonts w:ascii="Arial" w:eastAsia="Times New Roman" w:hAnsi="Arial" w:cs="Arial"/>
          <w:color w:val="000000"/>
        </w:rPr>
        <w:t xml:space="preserve">There are no updates </w:t>
      </w:r>
      <w:proofErr w:type="gramStart"/>
      <w:r w:rsidR="00C05EE8">
        <w:rPr>
          <w:rFonts w:ascii="Arial" w:eastAsia="Times New Roman" w:hAnsi="Arial" w:cs="Arial"/>
          <w:color w:val="000000"/>
        </w:rPr>
        <w:t>at this time</w:t>
      </w:r>
      <w:proofErr w:type="gramEnd"/>
      <w:r w:rsidR="00C05EE8">
        <w:rPr>
          <w:rFonts w:ascii="Arial" w:eastAsia="Times New Roman" w:hAnsi="Arial" w:cs="Arial"/>
          <w:color w:val="000000"/>
        </w:rPr>
        <w:t xml:space="preserve">. </w:t>
      </w:r>
    </w:p>
    <w:p w14:paraId="1A886FCC" w14:textId="207DD282" w:rsidR="00261401" w:rsidRPr="00261401" w:rsidRDefault="00261401" w:rsidP="007D49E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Legislative &amp; Advocacy Committee: </w:t>
      </w:r>
      <w:r w:rsidR="00C05EE8">
        <w:rPr>
          <w:rFonts w:ascii="Arial" w:eastAsia="Times New Roman" w:hAnsi="Arial" w:cs="Arial"/>
          <w:color w:val="000000"/>
        </w:rPr>
        <w:t xml:space="preserve">Jennifer Mason reported that House Bill </w:t>
      </w:r>
      <w:r w:rsidR="007D49E3">
        <w:rPr>
          <w:rFonts w:ascii="Arial" w:eastAsia="Times New Roman" w:hAnsi="Arial" w:cs="Arial"/>
          <w:color w:val="000000"/>
        </w:rPr>
        <w:t>99 is still in committee and has not moved since the last update. This bill is t</w:t>
      </w:r>
      <w:r w:rsidR="007D49E3" w:rsidRPr="007D49E3">
        <w:rPr>
          <w:rFonts w:ascii="Arial" w:eastAsia="Times New Roman" w:hAnsi="Arial" w:cs="Arial"/>
          <w:color w:val="000000"/>
        </w:rPr>
        <w:t>o amend sections 1753.28 and 3923.65 of the</w:t>
      </w:r>
      <w:r w:rsidR="007D49E3">
        <w:rPr>
          <w:rFonts w:ascii="Arial" w:eastAsia="Times New Roman" w:hAnsi="Arial" w:cs="Arial"/>
          <w:color w:val="000000"/>
        </w:rPr>
        <w:t xml:space="preserve"> </w:t>
      </w:r>
      <w:r w:rsidR="007D49E3" w:rsidRPr="007D49E3">
        <w:rPr>
          <w:rFonts w:ascii="Arial" w:eastAsia="Times New Roman" w:hAnsi="Arial" w:cs="Arial"/>
          <w:color w:val="000000"/>
        </w:rPr>
        <w:t>Revised Code to regulate the practice of</w:t>
      </w:r>
      <w:r w:rsidR="007D49E3">
        <w:rPr>
          <w:rFonts w:ascii="Arial" w:eastAsia="Times New Roman" w:hAnsi="Arial" w:cs="Arial"/>
          <w:color w:val="000000"/>
        </w:rPr>
        <w:t xml:space="preserve"> </w:t>
      </w:r>
      <w:r w:rsidR="007D49E3" w:rsidRPr="007D49E3">
        <w:rPr>
          <w:rFonts w:ascii="Arial" w:eastAsia="Times New Roman" w:hAnsi="Arial" w:cs="Arial"/>
          <w:color w:val="000000"/>
        </w:rPr>
        <w:t>reducing benefits related to emergency services</w:t>
      </w:r>
      <w:r w:rsidR="007D49E3">
        <w:rPr>
          <w:rFonts w:ascii="Arial" w:eastAsia="Times New Roman" w:hAnsi="Arial" w:cs="Arial"/>
          <w:color w:val="000000"/>
        </w:rPr>
        <w:t xml:space="preserve"> </w:t>
      </w:r>
      <w:r w:rsidR="007D49E3" w:rsidRPr="007D49E3">
        <w:rPr>
          <w:rFonts w:ascii="Arial" w:eastAsia="Times New Roman" w:hAnsi="Arial" w:cs="Arial"/>
          <w:color w:val="000000"/>
        </w:rPr>
        <w:t>if a condition is determined, after the fact, to</w:t>
      </w:r>
      <w:r w:rsidR="007D49E3">
        <w:rPr>
          <w:rFonts w:ascii="Arial" w:eastAsia="Times New Roman" w:hAnsi="Arial" w:cs="Arial"/>
          <w:color w:val="000000"/>
        </w:rPr>
        <w:t xml:space="preserve"> </w:t>
      </w:r>
      <w:r w:rsidR="007D49E3" w:rsidRPr="007D49E3">
        <w:rPr>
          <w:rFonts w:ascii="Arial" w:eastAsia="Times New Roman" w:hAnsi="Arial" w:cs="Arial"/>
          <w:color w:val="000000"/>
        </w:rPr>
        <w:t>not be an emergency.</w:t>
      </w:r>
      <w:r w:rsidR="007D49E3" w:rsidRPr="007D49E3">
        <w:rPr>
          <w:rFonts w:ascii="Arial" w:eastAsia="Times New Roman" w:hAnsi="Arial" w:cs="Arial"/>
          <w:color w:val="000000"/>
        </w:rPr>
        <w:cr/>
      </w:r>
    </w:p>
    <w:p w14:paraId="7F359223" w14:textId="3554F666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Grants Committee: </w:t>
      </w:r>
      <w:r w:rsidR="007D49E3">
        <w:rPr>
          <w:rFonts w:ascii="Arial" w:eastAsia="Times New Roman" w:hAnsi="Arial" w:cs="Arial"/>
          <w:color w:val="000000"/>
        </w:rPr>
        <w:t>There is no repor</w:t>
      </w:r>
      <w:r w:rsidR="00EE1C2A">
        <w:rPr>
          <w:rFonts w:ascii="Arial" w:eastAsia="Times New Roman" w:hAnsi="Arial" w:cs="Arial"/>
          <w:color w:val="000000"/>
        </w:rPr>
        <w:t>t</w:t>
      </w:r>
      <w:r w:rsidR="007D49E3">
        <w:rPr>
          <w:rFonts w:ascii="Arial" w:eastAsia="Times New Roman" w:hAnsi="Arial" w:cs="Arial"/>
          <w:color w:val="000000"/>
        </w:rPr>
        <w:t xml:space="preserve">. </w:t>
      </w:r>
    </w:p>
    <w:p w14:paraId="45344F49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lastRenderedPageBreak/>
        <w:t>B.</w:t>
      </w:r>
      <w:r w:rsidRPr="00261401">
        <w:rPr>
          <w:rFonts w:ascii="Arial" w:eastAsia="Times New Roman" w:hAnsi="Arial" w:cs="Arial"/>
          <w:color w:val="000000"/>
          <w:sz w:val="14"/>
          <w:szCs w:val="14"/>
        </w:rPr>
        <w:t xml:space="preserve">    </w:t>
      </w: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Medical</w:t>
      </w:r>
    </w:p>
    <w:p w14:paraId="02D2860E" w14:textId="3D5BA3B8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Drug Bag Exchange</w:t>
      </w:r>
      <w:r w:rsidRPr="00261401">
        <w:rPr>
          <w:rFonts w:ascii="Arial" w:eastAsia="Times New Roman" w:hAnsi="Arial" w:cs="Arial"/>
          <w:color w:val="000000"/>
        </w:rPr>
        <w:t xml:space="preserve">: </w:t>
      </w:r>
      <w:r w:rsidR="007D49E3">
        <w:rPr>
          <w:rFonts w:ascii="Arial" w:eastAsia="Times New Roman" w:hAnsi="Arial" w:cs="Arial"/>
          <w:color w:val="000000"/>
        </w:rPr>
        <w:t>Jordan Jeffries reported the g</w:t>
      </w:r>
      <w:r w:rsidRPr="00261401">
        <w:rPr>
          <w:rFonts w:ascii="Arial" w:eastAsia="Times New Roman" w:hAnsi="Arial" w:cs="Arial"/>
          <w:color w:val="000000"/>
        </w:rPr>
        <w:t xml:space="preserve">lucagon </w:t>
      </w:r>
      <w:r w:rsidR="007D49E3">
        <w:rPr>
          <w:rFonts w:ascii="Arial" w:eastAsia="Times New Roman" w:hAnsi="Arial" w:cs="Arial"/>
          <w:color w:val="000000"/>
        </w:rPr>
        <w:t>removal from the drug bags is still in progress.</w:t>
      </w:r>
      <w:r w:rsidRPr="00261401">
        <w:rPr>
          <w:rFonts w:ascii="Arial" w:eastAsia="Times New Roman" w:hAnsi="Arial" w:cs="Arial"/>
          <w:color w:val="000000"/>
        </w:rPr>
        <w:t>  </w:t>
      </w:r>
      <w:r w:rsidR="007D49E3">
        <w:rPr>
          <w:rFonts w:ascii="Arial" w:eastAsia="Times New Roman" w:hAnsi="Arial" w:cs="Arial"/>
          <w:color w:val="000000"/>
        </w:rPr>
        <w:t>Additionally, he will be working with Lisa Rindler to order new drug ba</w:t>
      </w:r>
      <w:r w:rsidR="00EE1C2A">
        <w:rPr>
          <w:rFonts w:ascii="Arial" w:eastAsia="Times New Roman" w:hAnsi="Arial" w:cs="Arial"/>
          <w:color w:val="000000"/>
        </w:rPr>
        <w:t>gs</w:t>
      </w:r>
      <w:r w:rsidR="007D49E3">
        <w:rPr>
          <w:rFonts w:ascii="Arial" w:eastAsia="Times New Roman" w:hAnsi="Arial" w:cs="Arial"/>
          <w:color w:val="000000"/>
        </w:rPr>
        <w:t xml:space="preserve"> in the coming year. </w:t>
      </w:r>
    </w:p>
    <w:p w14:paraId="616D7517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CQI: </w:t>
      </w:r>
      <w:r w:rsidRPr="00261401">
        <w:rPr>
          <w:rFonts w:ascii="Arial" w:eastAsia="Times New Roman" w:hAnsi="Arial" w:cs="Arial"/>
          <w:color w:val="000000"/>
        </w:rPr>
        <w:t> No Report.</w:t>
      </w:r>
    </w:p>
    <w:p w14:paraId="3F31E16E" w14:textId="397AE57D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Standing Orders: </w:t>
      </w:r>
      <w:r w:rsidRPr="00261401">
        <w:rPr>
          <w:rFonts w:ascii="Arial" w:eastAsia="Times New Roman" w:hAnsi="Arial" w:cs="Arial"/>
          <w:color w:val="000000"/>
        </w:rPr>
        <w:t xml:space="preserve">It was noted that the Standing Order </w:t>
      </w:r>
      <w:r w:rsidR="007D49E3">
        <w:rPr>
          <w:rFonts w:ascii="Arial" w:eastAsia="Times New Roman" w:hAnsi="Arial" w:cs="Arial"/>
          <w:color w:val="000000"/>
        </w:rPr>
        <w:t xml:space="preserve">midyear updates are </w:t>
      </w:r>
      <w:r w:rsidR="00810D20">
        <w:rPr>
          <w:rFonts w:ascii="Arial" w:eastAsia="Times New Roman" w:hAnsi="Arial" w:cs="Arial"/>
          <w:color w:val="000000"/>
        </w:rPr>
        <w:t>complete. This</w:t>
      </w:r>
      <w:r w:rsidR="007D49E3">
        <w:rPr>
          <w:rFonts w:ascii="Arial" w:eastAsia="Times New Roman" w:hAnsi="Arial" w:cs="Arial"/>
          <w:color w:val="000000"/>
        </w:rPr>
        <w:t xml:space="preserve"> </w:t>
      </w:r>
      <w:r w:rsidRPr="00261401">
        <w:rPr>
          <w:rFonts w:ascii="Arial" w:eastAsia="Times New Roman" w:hAnsi="Arial" w:cs="Arial"/>
          <w:color w:val="000000"/>
        </w:rPr>
        <w:t>include</w:t>
      </w:r>
      <w:r w:rsidR="007D49E3">
        <w:rPr>
          <w:rFonts w:ascii="Arial" w:eastAsia="Times New Roman" w:hAnsi="Arial" w:cs="Arial"/>
          <w:color w:val="000000"/>
        </w:rPr>
        <w:t>s</w:t>
      </w:r>
      <w:r w:rsidRPr="00261401">
        <w:rPr>
          <w:rFonts w:ascii="Arial" w:eastAsia="Times New Roman" w:hAnsi="Arial" w:cs="Arial"/>
          <w:color w:val="000000"/>
        </w:rPr>
        <w:t xml:space="preserve"> removing glucagon and an update to the trauma triage section to match the state rules.</w:t>
      </w:r>
      <w:r w:rsidR="00810D20">
        <w:rPr>
          <w:rFonts w:ascii="Arial" w:eastAsia="Times New Roman" w:hAnsi="Arial" w:cs="Arial"/>
          <w:color w:val="000000"/>
        </w:rPr>
        <w:t xml:space="preserve"> They are starting to work on updates for 2024.</w:t>
      </w:r>
    </w:p>
    <w:p w14:paraId="77A1FCEB" w14:textId="297252EB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Infection Control: </w:t>
      </w:r>
      <w:r w:rsidR="00D1469D">
        <w:rPr>
          <w:rFonts w:ascii="Arial" w:eastAsia="Times New Roman" w:hAnsi="Arial" w:cs="Arial"/>
          <w:color w:val="000000"/>
        </w:rPr>
        <w:t xml:space="preserve">Micheal </w:t>
      </w:r>
      <w:r w:rsidR="00601289">
        <w:rPr>
          <w:rFonts w:ascii="Arial" w:eastAsia="Times New Roman" w:hAnsi="Arial" w:cs="Arial"/>
          <w:color w:val="000000"/>
        </w:rPr>
        <w:t>Guadagno</w:t>
      </w:r>
      <w:r w:rsidR="00D1469D">
        <w:rPr>
          <w:rFonts w:ascii="Arial" w:eastAsia="Times New Roman" w:hAnsi="Arial" w:cs="Arial"/>
          <w:color w:val="000000"/>
        </w:rPr>
        <w:t xml:space="preserve"> reported there is a gap in the protocols for source patient testing on patients transferred </w:t>
      </w:r>
      <w:r w:rsidR="00601289">
        <w:rPr>
          <w:rFonts w:ascii="Arial" w:eastAsia="Times New Roman" w:hAnsi="Arial" w:cs="Arial"/>
          <w:color w:val="000000"/>
        </w:rPr>
        <w:t>directly</w:t>
      </w:r>
      <w:r w:rsidR="00D1469D">
        <w:rPr>
          <w:rFonts w:ascii="Arial" w:eastAsia="Times New Roman" w:hAnsi="Arial" w:cs="Arial"/>
          <w:color w:val="000000"/>
        </w:rPr>
        <w:t xml:space="preserve"> to funeral homes that they discovered during an incident in August</w:t>
      </w:r>
      <w:r w:rsidR="00601289">
        <w:rPr>
          <w:rFonts w:ascii="Arial" w:eastAsia="Times New Roman" w:hAnsi="Arial" w:cs="Arial"/>
          <w:color w:val="000000"/>
        </w:rPr>
        <w:t xml:space="preserve">.  There will be further conversations on this topic. </w:t>
      </w:r>
    </w:p>
    <w:p w14:paraId="1C70B9E9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Pre-Hospital Care</w:t>
      </w:r>
    </w:p>
    <w:p w14:paraId="2B98E0E9" w14:textId="0762FC83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Education Committee:</w:t>
      </w:r>
      <w:r w:rsidRPr="00261401">
        <w:rPr>
          <w:rFonts w:ascii="Arial" w:eastAsia="Times New Roman" w:hAnsi="Arial" w:cs="Arial"/>
          <w:color w:val="000000"/>
        </w:rPr>
        <w:t xml:space="preserve"> Joe Burdick and Mike Guadagno reported they</w:t>
      </w:r>
      <w:r w:rsidR="00EE1C2A">
        <w:rPr>
          <w:rFonts w:ascii="Arial" w:eastAsia="Times New Roman" w:hAnsi="Arial" w:cs="Arial"/>
          <w:color w:val="000000"/>
        </w:rPr>
        <w:t xml:space="preserve"> had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601289">
        <w:rPr>
          <w:rFonts w:ascii="Arial" w:eastAsia="Times New Roman" w:hAnsi="Arial" w:cs="Arial"/>
          <w:color w:val="000000"/>
        </w:rPr>
        <w:t>no updates at this time</w:t>
      </w:r>
      <w:r w:rsidRPr="00261401">
        <w:rPr>
          <w:rFonts w:ascii="Arial" w:eastAsia="Times New Roman" w:hAnsi="Arial" w:cs="Arial"/>
          <w:color w:val="000000"/>
        </w:rPr>
        <w:t xml:space="preserve">.  </w:t>
      </w:r>
      <w:r w:rsidRPr="00261401">
        <w:rPr>
          <w:rFonts w:ascii="Arial" w:eastAsia="Times New Roman" w:hAnsi="Arial" w:cs="Arial"/>
          <w:b/>
          <w:bCs/>
          <w:color w:val="000000"/>
        </w:rPr>
        <w:t> </w:t>
      </w:r>
    </w:p>
    <w:p w14:paraId="22F90624" w14:textId="1835C091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Research: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601289">
        <w:rPr>
          <w:rFonts w:ascii="Arial" w:eastAsia="Times New Roman" w:hAnsi="Arial" w:cs="Arial"/>
          <w:color w:val="000000"/>
        </w:rPr>
        <w:t xml:space="preserve">Kendra Harrison reported the next committee meeting will be on November 21, 2023. They are always looking for additional participation.  Please be on the </w:t>
      </w:r>
      <w:r w:rsidR="00A81592">
        <w:rPr>
          <w:rFonts w:ascii="Arial" w:eastAsia="Times New Roman" w:hAnsi="Arial" w:cs="Arial"/>
          <w:color w:val="000000"/>
        </w:rPr>
        <w:t>lookout</w:t>
      </w:r>
      <w:r w:rsidR="00601289">
        <w:rPr>
          <w:rFonts w:ascii="Arial" w:eastAsia="Times New Roman" w:hAnsi="Arial" w:cs="Arial"/>
          <w:color w:val="000000"/>
        </w:rPr>
        <w:t xml:space="preserve"> for the meeting invitation. </w:t>
      </w:r>
      <w:r w:rsidRPr="00261401">
        <w:rPr>
          <w:rFonts w:ascii="Arial" w:eastAsia="Times New Roman" w:hAnsi="Arial" w:cs="Arial"/>
          <w:color w:val="000000"/>
        </w:rPr>
        <w:t>  </w:t>
      </w:r>
    </w:p>
    <w:p w14:paraId="466D4F18" w14:textId="398DD3A1" w:rsidR="00261401" w:rsidRPr="00261401" w:rsidRDefault="00261401" w:rsidP="00A815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Pediatric:</w:t>
      </w:r>
      <w:r w:rsidRPr="00261401">
        <w:rPr>
          <w:rFonts w:ascii="Arial" w:eastAsia="Times New Roman" w:hAnsi="Arial" w:cs="Arial"/>
          <w:color w:val="000000"/>
        </w:rPr>
        <w:t xml:space="preserve">  Sarah Pearson </w:t>
      </w:r>
      <w:r w:rsidR="000963CB">
        <w:rPr>
          <w:rFonts w:ascii="Arial" w:eastAsia="Times New Roman" w:hAnsi="Arial" w:cs="Arial"/>
          <w:color w:val="000000"/>
        </w:rPr>
        <w:t xml:space="preserve">noted the </w:t>
      </w:r>
      <w:r w:rsidR="00A81592">
        <w:rPr>
          <w:rFonts w:ascii="Arial" w:eastAsia="Times New Roman" w:hAnsi="Arial" w:cs="Arial"/>
          <w:color w:val="000000"/>
        </w:rPr>
        <w:t>K</w:t>
      </w:r>
      <w:r w:rsidR="000963CB" w:rsidRPr="000963CB">
        <w:rPr>
          <w:rFonts w:ascii="Arial" w:eastAsia="Times New Roman" w:hAnsi="Arial" w:cs="Arial"/>
          <w:color w:val="000000"/>
        </w:rPr>
        <w:t xml:space="preserve">ing tubes have not been recalled for pediatric use at this moment, however, the manufacturer was advised by the FDA they were not in compliance </w:t>
      </w:r>
      <w:r w:rsidR="00A81592">
        <w:rPr>
          <w:rFonts w:ascii="Arial" w:eastAsia="Times New Roman" w:hAnsi="Arial" w:cs="Arial"/>
          <w:color w:val="000000"/>
        </w:rPr>
        <w:t xml:space="preserve">with </w:t>
      </w:r>
      <w:r w:rsidR="000963CB" w:rsidRPr="000963CB">
        <w:rPr>
          <w:rFonts w:ascii="Arial" w:eastAsia="Times New Roman" w:hAnsi="Arial" w:cs="Arial"/>
          <w:color w:val="000000"/>
        </w:rPr>
        <w:t xml:space="preserve">the approval process for these devices per their standards. </w:t>
      </w:r>
      <w:r w:rsidR="00A81592">
        <w:rPr>
          <w:rFonts w:ascii="Arial" w:eastAsia="Times New Roman" w:hAnsi="Arial" w:cs="Arial"/>
          <w:color w:val="000000"/>
        </w:rPr>
        <w:t>They recommend w</w:t>
      </w:r>
      <w:r w:rsidR="00A81592" w:rsidRPr="00A81592">
        <w:rPr>
          <w:rFonts w:ascii="Arial" w:eastAsia="Times New Roman" w:hAnsi="Arial" w:cs="Arial"/>
          <w:color w:val="000000"/>
        </w:rPr>
        <w:t xml:space="preserve">hen EMS </w:t>
      </w:r>
      <w:r w:rsidR="00A81592">
        <w:rPr>
          <w:rFonts w:ascii="Arial" w:eastAsia="Times New Roman" w:hAnsi="Arial" w:cs="Arial"/>
          <w:color w:val="000000"/>
        </w:rPr>
        <w:t>needs</w:t>
      </w:r>
      <w:r w:rsidR="00A81592" w:rsidRPr="00A81592">
        <w:rPr>
          <w:rFonts w:ascii="Arial" w:eastAsia="Times New Roman" w:hAnsi="Arial" w:cs="Arial"/>
          <w:color w:val="000000"/>
        </w:rPr>
        <w:t xml:space="preserve"> a King tube, they may take an LMA to replace it.</w:t>
      </w:r>
      <w:r w:rsidR="00A81592">
        <w:rPr>
          <w:rFonts w:ascii="Arial" w:eastAsia="Times New Roman" w:hAnsi="Arial" w:cs="Arial"/>
          <w:color w:val="000000"/>
        </w:rPr>
        <w:t xml:space="preserve">  They can c</w:t>
      </w:r>
      <w:r w:rsidR="00A81592" w:rsidRPr="00A81592">
        <w:rPr>
          <w:rFonts w:ascii="Arial" w:eastAsia="Times New Roman" w:hAnsi="Arial" w:cs="Arial"/>
          <w:color w:val="000000"/>
        </w:rPr>
        <w:t>ontinue using the King tubes in circulation unless a recall is issued.</w:t>
      </w:r>
      <w:r w:rsidR="00A81592">
        <w:rPr>
          <w:rFonts w:ascii="Arial" w:eastAsia="Times New Roman" w:hAnsi="Arial" w:cs="Arial"/>
          <w:color w:val="000000"/>
        </w:rPr>
        <w:t xml:space="preserve">  This information will be sent to the </w:t>
      </w:r>
      <w:r w:rsidR="00EE1C2A">
        <w:rPr>
          <w:rFonts w:ascii="Arial" w:eastAsia="Times New Roman" w:hAnsi="Arial" w:cs="Arial"/>
          <w:color w:val="000000"/>
        </w:rPr>
        <w:t>listserv</w:t>
      </w:r>
      <w:r w:rsidR="00A81592">
        <w:rPr>
          <w:rFonts w:ascii="Arial" w:eastAsia="Times New Roman" w:hAnsi="Arial" w:cs="Arial"/>
          <w:color w:val="000000"/>
        </w:rPr>
        <w:t xml:space="preserve">. </w:t>
      </w:r>
      <w:r w:rsidR="007D7C3F">
        <w:rPr>
          <w:rFonts w:ascii="Arial" w:eastAsia="Times New Roman" w:hAnsi="Arial" w:cs="Arial"/>
          <w:color w:val="000000"/>
        </w:rPr>
        <w:t xml:space="preserve"> Additionally, it was reported that there will be an EMSC conference at Nationwide Children’s in March. The registration will be out soon. </w:t>
      </w:r>
    </w:p>
    <w:p w14:paraId="6A803883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C.</w:t>
      </w:r>
      <w:r w:rsidRPr="00261401">
        <w:rPr>
          <w:rFonts w:ascii="Arial" w:eastAsia="Times New Roman" w:hAnsi="Arial" w:cs="Arial"/>
          <w:color w:val="000000"/>
          <w:sz w:val="14"/>
          <w:szCs w:val="14"/>
        </w:rPr>
        <w:t xml:space="preserve">    </w:t>
      </w: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Ad Hoc Committees</w:t>
      </w:r>
    </w:p>
    <w:p w14:paraId="5404EFE7" w14:textId="6254A9C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6704482"/>
      <w:r w:rsidRPr="00261401">
        <w:rPr>
          <w:rFonts w:ascii="Arial" w:eastAsia="Times New Roman" w:hAnsi="Arial" w:cs="Arial"/>
          <w:b/>
          <w:bCs/>
          <w:color w:val="000000"/>
        </w:rPr>
        <w:t>EMS RUN Sheets Electronic Health Record Integration</w:t>
      </w:r>
      <w:bookmarkEnd w:id="1"/>
      <w:r w:rsidRPr="00261401">
        <w:rPr>
          <w:rFonts w:ascii="Arial" w:eastAsia="Times New Roman" w:hAnsi="Arial" w:cs="Arial"/>
          <w:b/>
          <w:bCs/>
          <w:color w:val="000000"/>
        </w:rPr>
        <w:t>:</w:t>
      </w:r>
      <w:r w:rsidRPr="00261401">
        <w:rPr>
          <w:rFonts w:ascii="Arial" w:eastAsia="Times New Roman" w:hAnsi="Arial" w:cs="Arial"/>
          <w:color w:val="000000"/>
        </w:rPr>
        <w:t xml:space="preserve"> No Report</w:t>
      </w:r>
      <w:r w:rsidR="00BC098E">
        <w:rPr>
          <w:rFonts w:ascii="Arial" w:eastAsia="Times New Roman" w:hAnsi="Arial" w:cs="Arial"/>
          <w:color w:val="000000"/>
        </w:rPr>
        <w:t xml:space="preserve"> (see information below in New Business)</w:t>
      </w:r>
    </w:p>
    <w:p w14:paraId="5C74437D" w14:textId="7F857A11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>Response to Violence against EMS:</w:t>
      </w:r>
      <w:r w:rsidRPr="00261401">
        <w:rPr>
          <w:rFonts w:ascii="Arial" w:eastAsia="Times New Roman" w:hAnsi="Arial" w:cs="Arial"/>
          <w:color w:val="000000"/>
        </w:rPr>
        <w:t xml:space="preserve"> </w:t>
      </w:r>
      <w:r w:rsidR="00BC098E">
        <w:rPr>
          <w:rFonts w:ascii="Arial" w:eastAsia="Times New Roman" w:hAnsi="Arial" w:cs="Arial"/>
          <w:color w:val="000000"/>
        </w:rPr>
        <w:t>Some</w:t>
      </w:r>
      <w:r w:rsidRPr="00261401">
        <w:rPr>
          <w:rFonts w:ascii="Arial" w:eastAsia="Times New Roman" w:hAnsi="Arial" w:cs="Arial"/>
          <w:color w:val="000000"/>
        </w:rPr>
        <w:t xml:space="preserve"> individuals interested in th</w:t>
      </w:r>
      <w:r w:rsidR="00BC098E">
        <w:rPr>
          <w:rFonts w:ascii="Arial" w:eastAsia="Times New Roman" w:hAnsi="Arial" w:cs="Arial"/>
          <w:color w:val="000000"/>
        </w:rPr>
        <w:t>e chair</w:t>
      </w:r>
      <w:r w:rsidRPr="00261401">
        <w:rPr>
          <w:rFonts w:ascii="Arial" w:eastAsia="Times New Roman" w:hAnsi="Arial" w:cs="Arial"/>
          <w:color w:val="000000"/>
        </w:rPr>
        <w:t xml:space="preserve"> position</w:t>
      </w:r>
      <w:r w:rsidR="00BC098E">
        <w:rPr>
          <w:rFonts w:ascii="Arial" w:eastAsia="Times New Roman" w:hAnsi="Arial" w:cs="Arial"/>
          <w:color w:val="000000"/>
        </w:rPr>
        <w:t xml:space="preserve"> attended the last </w:t>
      </w:r>
      <w:r w:rsidRPr="00261401">
        <w:rPr>
          <w:rFonts w:ascii="Arial" w:eastAsia="Times New Roman" w:hAnsi="Arial" w:cs="Arial"/>
          <w:color w:val="000000"/>
        </w:rPr>
        <w:t>Mumbai Committee.</w:t>
      </w:r>
      <w:r w:rsidR="00BC098E">
        <w:rPr>
          <w:rFonts w:ascii="Arial" w:eastAsia="Times New Roman" w:hAnsi="Arial" w:cs="Arial"/>
          <w:color w:val="000000"/>
        </w:rPr>
        <w:t xml:space="preserve"> Andy Harp was also in attendance.  </w:t>
      </w:r>
      <w:r w:rsidR="00A13626">
        <w:rPr>
          <w:rFonts w:ascii="Arial" w:eastAsia="Times New Roman" w:hAnsi="Arial" w:cs="Arial"/>
          <w:color w:val="000000"/>
        </w:rPr>
        <w:t xml:space="preserve">There will be a Workplace Violence for EMS meeting following the next Mumbai Meeting. </w:t>
      </w:r>
    </w:p>
    <w:p w14:paraId="734DF2B1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Organizational Reports:</w:t>
      </w:r>
    </w:p>
    <w:p w14:paraId="106459CE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MC Fire Chiefs Association: </w:t>
      </w:r>
      <w:r w:rsidRPr="00261401">
        <w:rPr>
          <w:rFonts w:ascii="Arial" w:eastAsia="Times New Roman" w:hAnsi="Arial" w:cs="Arial"/>
          <w:color w:val="000000"/>
        </w:rPr>
        <w:t>No Report</w:t>
      </w:r>
    </w:p>
    <w:p w14:paraId="74D5DDB8" w14:textId="36ACA9C6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Miami Valley Fire/EMS Alliance: </w:t>
      </w:r>
      <w:r w:rsidR="002C0863">
        <w:rPr>
          <w:rFonts w:ascii="Arial" w:eastAsia="Times New Roman" w:hAnsi="Arial" w:cs="Arial"/>
          <w:color w:val="000000"/>
        </w:rPr>
        <w:t>No Report</w:t>
      </w:r>
    </w:p>
    <w:p w14:paraId="4BA7CA4A" w14:textId="5CA9D4DD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State Board of Emergency Medical, Fire, and Transportation Services (EMFTS): </w:t>
      </w:r>
      <w:r w:rsidR="002C0863" w:rsidRPr="00261401">
        <w:rPr>
          <w:rFonts w:ascii="Arial" w:eastAsia="Times New Roman" w:hAnsi="Arial" w:cs="Arial"/>
          <w:color w:val="000000"/>
        </w:rPr>
        <w:t>No Report. </w:t>
      </w:r>
    </w:p>
    <w:p w14:paraId="7F0848D4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RPAB, Region 3: </w:t>
      </w:r>
      <w:r w:rsidRPr="00261401">
        <w:rPr>
          <w:rFonts w:ascii="Arial" w:eastAsia="Times New Roman" w:hAnsi="Arial" w:cs="Arial"/>
          <w:color w:val="000000"/>
        </w:rPr>
        <w:t>No Report. </w:t>
      </w:r>
    </w:p>
    <w:p w14:paraId="7BDEE5F2" w14:textId="767481B4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lastRenderedPageBreak/>
        <w:t xml:space="preserve">SORTS: </w:t>
      </w:r>
      <w:r w:rsidRPr="00261401">
        <w:rPr>
          <w:rFonts w:ascii="Arial" w:eastAsia="Times New Roman" w:hAnsi="Arial" w:cs="Arial"/>
          <w:color w:val="000000"/>
        </w:rPr>
        <w:t>No Report. </w:t>
      </w:r>
      <w:r w:rsidR="002C0863">
        <w:rPr>
          <w:rFonts w:ascii="Arial" w:eastAsia="Times New Roman" w:hAnsi="Arial" w:cs="Arial"/>
          <w:color w:val="000000"/>
        </w:rPr>
        <w:t xml:space="preserve">There was not a meeting in July.  The next meeting is in October. </w:t>
      </w:r>
    </w:p>
    <w:p w14:paraId="31287BB6" w14:textId="788949EE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GDAHA: </w:t>
      </w:r>
      <w:r w:rsidR="00C87358">
        <w:rPr>
          <w:rFonts w:ascii="Arial" w:eastAsia="Times New Roman" w:hAnsi="Arial" w:cs="Arial"/>
          <w:color w:val="000000"/>
        </w:rPr>
        <w:t xml:space="preserve">Lisa Rindler updated the group on the new </w:t>
      </w:r>
      <w:r w:rsidR="00EE1C2A">
        <w:rPr>
          <w:rFonts w:ascii="Arial" w:eastAsia="Times New Roman" w:hAnsi="Arial" w:cs="Arial"/>
          <w:color w:val="000000"/>
        </w:rPr>
        <w:t>Diversion</w:t>
      </w:r>
      <w:r w:rsidR="00C87358">
        <w:rPr>
          <w:rFonts w:ascii="Arial" w:eastAsia="Times New Roman" w:hAnsi="Arial" w:cs="Arial"/>
          <w:color w:val="000000"/>
        </w:rPr>
        <w:t xml:space="preserve"> Policy that was approved at the GDAHA Board meeting on September 11, 2023.  This policy and a list of current Juvare users was sent to the EMS Coordinators.  Please reach out to Lisa if there are any issues with signing up EMS agencies. </w:t>
      </w:r>
    </w:p>
    <w:p w14:paraId="791EC643" w14:textId="44621200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</w:rPr>
        <w:t xml:space="preserve">Metropolitan Medical Response System (MMRS): </w:t>
      </w:r>
      <w:r w:rsidR="00674219">
        <w:rPr>
          <w:rFonts w:ascii="Arial" w:eastAsia="Times New Roman" w:hAnsi="Arial" w:cs="Arial"/>
          <w:color w:val="000000"/>
        </w:rPr>
        <w:t xml:space="preserve">David Gerstner reported there was an </w:t>
      </w:r>
      <w:r w:rsidR="00EE1C2A">
        <w:rPr>
          <w:rFonts w:ascii="Arial" w:eastAsia="Times New Roman" w:hAnsi="Arial" w:cs="Arial"/>
          <w:color w:val="000000"/>
        </w:rPr>
        <w:t>Eclipse</w:t>
      </w:r>
      <w:r w:rsidR="00674219">
        <w:rPr>
          <w:rFonts w:ascii="Arial" w:eastAsia="Times New Roman" w:hAnsi="Arial" w:cs="Arial"/>
          <w:color w:val="000000"/>
        </w:rPr>
        <w:t xml:space="preserve"> Townhall held and a recording of it is on the website. There will be a regional tabletop drill in December and a communication meeting in January. </w:t>
      </w:r>
      <w:r w:rsidRPr="00261401">
        <w:rPr>
          <w:rFonts w:ascii="Arial" w:eastAsia="Times New Roman" w:hAnsi="Arial" w:cs="Arial"/>
          <w:color w:val="000000"/>
        </w:rPr>
        <w:t>   </w:t>
      </w:r>
    </w:p>
    <w:p w14:paraId="2CA8EDAE" w14:textId="7FFF0979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Old Business: </w:t>
      </w:r>
      <w:r w:rsidRPr="00261401">
        <w:rPr>
          <w:rFonts w:ascii="Arial" w:eastAsia="Times New Roman" w:hAnsi="Arial" w:cs="Arial"/>
          <w:color w:val="000000"/>
        </w:rPr>
        <w:t> </w:t>
      </w:r>
      <w:r w:rsidR="001358BA">
        <w:rPr>
          <w:rFonts w:ascii="Arial" w:eastAsia="Times New Roman" w:hAnsi="Arial" w:cs="Arial"/>
          <w:color w:val="000000"/>
        </w:rPr>
        <w:t xml:space="preserve">Following the July </w:t>
      </w:r>
      <w:r w:rsidR="007F27DD">
        <w:rPr>
          <w:rFonts w:ascii="Arial" w:eastAsia="Times New Roman" w:hAnsi="Arial" w:cs="Arial"/>
          <w:color w:val="000000"/>
        </w:rPr>
        <w:t>presentation</w:t>
      </w:r>
      <w:r w:rsidR="001358BA">
        <w:rPr>
          <w:rFonts w:ascii="Arial" w:eastAsia="Times New Roman" w:hAnsi="Arial" w:cs="Arial"/>
          <w:color w:val="000000"/>
        </w:rPr>
        <w:t xml:space="preserve"> from </w:t>
      </w:r>
      <w:proofErr w:type="spellStart"/>
      <w:r w:rsidR="001358BA">
        <w:rPr>
          <w:rFonts w:ascii="Arial" w:eastAsia="Times New Roman" w:hAnsi="Arial" w:cs="Arial"/>
          <w:color w:val="000000"/>
        </w:rPr>
        <w:t>ImageTRend</w:t>
      </w:r>
      <w:proofErr w:type="spellEnd"/>
      <w:r w:rsidR="001358BA">
        <w:rPr>
          <w:rFonts w:ascii="Arial" w:eastAsia="Times New Roman" w:hAnsi="Arial" w:cs="Arial"/>
          <w:color w:val="000000"/>
        </w:rPr>
        <w:t xml:space="preserve"> it is noted that the </w:t>
      </w:r>
      <w:r w:rsidR="001358BA" w:rsidRPr="001358BA">
        <w:rPr>
          <w:rFonts w:ascii="Arial" w:eastAsia="Times New Roman" w:hAnsi="Arial" w:cs="Arial"/>
          <w:color w:val="000000"/>
        </w:rPr>
        <w:t>EMS RUN Sheets Electronic Health Record Integration</w:t>
      </w:r>
      <w:r w:rsidR="00F85386">
        <w:rPr>
          <w:rFonts w:ascii="Arial" w:eastAsia="Times New Roman" w:hAnsi="Arial" w:cs="Arial"/>
          <w:color w:val="000000"/>
        </w:rPr>
        <w:t xml:space="preserve"> committee will begin meeting again to look at options available for the region. They will </w:t>
      </w:r>
      <w:r w:rsidR="003406CE">
        <w:rPr>
          <w:rFonts w:ascii="Arial" w:eastAsia="Times New Roman" w:hAnsi="Arial" w:cs="Arial"/>
          <w:color w:val="000000"/>
        </w:rPr>
        <w:t xml:space="preserve">work with other stakeholders, </w:t>
      </w:r>
      <w:r w:rsidR="00744B97">
        <w:rPr>
          <w:rFonts w:ascii="Arial" w:eastAsia="Times New Roman" w:hAnsi="Arial" w:cs="Arial"/>
          <w:color w:val="000000"/>
        </w:rPr>
        <w:t>including GDAHA.</w:t>
      </w:r>
      <w:r w:rsidR="00F85386">
        <w:rPr>
          <w:rFonts w:ascii="Arial" w:eastAsia="Times New Roman" w:hAnsi="Arial" w:cs="Arial"/>
          <w:color w:val="000000"/>
        </w:rPr>
        <w:t xml:space="preserve"> </w:t>
      </w:r>
    </w:p>
    <w:p w14:paraId="67B2F111" w14:textId="675CEA1A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  <w:r w:rsidRPr="00261401">
        <w:rPr>
          <w:rFonts w:ascii="Arial" w:eastAsia="Times New Roman" w:hAnsi="Arial" w:cs="Arial"/>
          <w:color w:val="000000"/>
        </w:rPr>
        <w:t xml:space="preserve">: </w:t>
      </w:r>
      <w:r w:rsidR="007E7DDA">
        <w:rPr>
          <w:rFonts w:ascii="Arial" w:eastAsia="Times New Roman" w:hAnsi="Arial" w:cs="Arial"/>
          <w:color w:val="000000"/>
        </w:rPr>
        <w:t xml:space="preserve">President Hollinger </w:t>
      </w:r>
      <w:r w:rsidR="0025001A">
        <w:rPr>
          <w:rFonts w:ascii="Arial" w:eastAsia="Times New Roman" w:hAnsi="Arial" w:cs="Arial"/>
          <w:color w:val="000000"/>
        </w:rPr>
        <w:t>acknowledged</w:t>
      </w:r>
      <w:r w:rsidR="007E7DDA">
        <w:rPr>
          <w:rFonts w:ascii="Arial" w:eastAsia="Times New Roman" w:hAnsi="Arial" w:cs="Arial"/>
          <w:color w:val="000000"/>
        </w:rPr>
        <w:t xml:space="preserve"> the work that Past </w:t>
      </w:r>
      <w:r w:rsidR="0025001A">
        <w:rPr>
          <w:rFonts w:ascii="Arial" w:eastAsia="Times New Roman" w:hAnsi="Arial" w:cs="Arial"/>
          <w:color w:val="000000"/>
        </w:rPr>
        <w:t>President</w:t>
      </w:r>
      <w:r w:rsidR="007E7DDA">
        <w:rPr>
          <w:rFonts w:ascii="Arial" w:eastAsia="Times New Roman" w:hAnsi="Arial" w:cs="Arial"/>
          <w:color w:val="000000"/>
        </w:rPr>
        <w:t xml:space="preserve"> Chris Marker provided on the </w:t>
      </w:r>
      <w:proofErr w:type="spellStart"/>
      <w:r w:rsidR="007E7DDA">
        <w:rPr>
          <w:rFonts w:ascii="Arial" w:eastAsia="Times New Roman" w:hAnsi="Arial" w:cs="Arial"/>
          <w:color w:val="000000"/>
        </w:rPr>
        <w:t>Han</w:t>
      </w:r>
      <w:r w:rsidR="0025001A">
        <w:rPr>
          <w:rFonts w:ascii="Arial" w:eastAsia="Times New Roman" w:hAnsi="Arial" w:cs="Arial"/>
          <w:color w:val="000000"/>
        </w:rPr>
        <w:t>dtevy</w:t>
      </w:r>
      <w:proofErr w:type="spellEnd"/>
      <w:r w:rsidR="0025001A">
        <w:rPr>
          <w:rFonts w:ascii="Arial" w:eastAsia="Times New Roman" w:hAnsi="Arial" w:cs="Arial"/>
          <w:color w:val="000000"/>
        </w:rPr>
        <w:t xml:space="preserve"> System</w:t>
      </w:r>
      <w:r w:rsidR="007E7DDA">
        <w:rPr>
          <w:rFonts w:ascii="Arial" w:eastAsia="Times New Roman" w:hAnsi="Arial" w:cs="Arial"/>
          <w:color w:val="000000"/>
        </w:rPr>
        <w:t xml:space="preserve">.  Chris has worked with </w:t>
      </w:r>
      <w:r w:rsidR="00870399">
        <w:rPr>
          <w:rFonts w:ascii="Arial" w:eastAsia="Times New Roman" w:hAnsi="Arial" w:cs="Arial"/>
          <w:color w:val="000000"/>
        </w:rPr>
        <w:t xml:space="preserve">Gatchel Grant </w:t>
      </w:r>
      <w:r w:rsidR="00EE1C2A">
        <w:rPr>
          <w:rFonts w:ascii="Arial" w:eastAsia="Times New Roman" w:hAnsi="Arial" w:cs="Arial"/>
          <w:color w:val="000000"/>
        </w:rPr>
        <w:t>Resources, LLC</w:t>
      </w:r>
      <w:r w:rsidR="007E7DDA">
        <w:rPr>
          <w:rFonts w:ascii="Arial" w:eastAsia="Times New Roman" w:hAnsi="Arial" w:cs="Arial"/>
          <w:color w:val="000000"/>
        </w:rPr>
        <w:t xml:space="preserve"> </w:t>
      </w:r>
      <w:r w:rsidR="0025001A">
        <w:rPr>
          <w:rFonts w:ascii="Arial" w:eastAsia="Times New Roman" w:hAnsi="Arial" w:cs="Arial"/>
          <w:color w:val="000000"/>
        </w:rPr>
        <w:t xml:space="preserve">for a proposal </w:t>
      </w:r>
      <w:r w:rsidR="007E7DDA">
        <w:rPr>
          <w:rFonts w:ascii="Arial" w:eastAsia="Times New Roman" w:hAnsi="Arial" w:cs="Arial"/>
          <w:color w:val="000000"/>
        </w:rPr>
        <w:t xml:space="preserve">to help </w:t>
      </w:r>
      <w:r w:rsidR="003460FC">
        <w:rPr>
          <w:rFonts w:ascii="Arial" w:eastAsia="Times New Roman" w:hAnsi="Arial" w:cs="Arial"/>
          <w:color w:val="000000"/>
        </w:rPr>
        <w:t>the council</w:t>
      </w:r>
      <w:r w:rsidR="007E7DDA">
        <w:rPr>
          <w:rFonts w:ascii="Arial" w:eastAsia="Times New Roman" w:hAnsi="Arial" w:cs="Arial"/>
          <w:color w:val="000000"/>
        </w:rPr>
        <w:t xml:space="preserve"> apply for the Gary Sin</w:t>
      </w:r>
      <w:r w:rsidR="00EE1C2A">
        <w:rPr>
          <w:rFonts w:ascii="Arial" w:eastAsia="Times New Roman" w:hAnsi="Arial" w:cs="Arial"/>
          <w:color w:val="000000"/>
        </w:rPr>
        <w:t>ise G</w:t>
      </w:r>
      <w:r w:rsidR="007E7DDA">
        <w:rPr>
          <w:rFonts w:ascii="Arial" w:eastAsia="Times New Roman" w:hAnsi="Arial" w:cs="Arial"/>
          <w:color w:val="000000"/>
        </w:rPr>
        <w:t>rant</w:t>
      </w:r>
      <w:r w:rsidR="00EE1C2A">
        <w:rPr>
          <w:rFonts w:ascii="Arial" w:eastAsia="Times New Roman" w:hAnsi="Arial" w:cs="Arial"/>
          <w:color w:val="000000"/>
        </w:rPr>
        <w:t xml:space="preserve"> Foundation award</w:t>
      </w:r>
      <w:r w:rsidR="007E7DDA">
        <w:rPr>
          <w:rFonts w:ascii="Arial" w:eastAsia="Times New Roman" w:hAnsi="Arial" w:cs="Arial"/>
          <w:color w:val="000000"/>
        </w:rPr>
        <w:t xml:space="preserve">.  This grant would cover the </w:t>
      </w:r>
      <w:r w:rsidR="00EE1C2A">
        <w:rPr>
          <w:rFonts w:ascii="Arial" w:eastAsia="Times New Roman" w:hAnsi="Arial" w:cs="Arial"/>
          <w:color w:val="000000"/>
        </w:rPr>
        <w:t>set up and one-year</w:t>
      </w:r>
      <w:r w:rsidR="007E7DDA">
        <w:rPr>
          <w:rFonts w:ascii="Arial" w:eastAsia="Times New Roman" w:hAnsi="Arial" w:cs="Arial"/>
          <w:color w:val="000000"/>
        </w:rPr>
        <w:t xml:space="preserve"> cost for the </w:t>
      </w:r>
      <w:r w:rsidR="0025001A">
        <w:rPr>
          <w:rFonts w:ascii="Arial" w:eastAsia="Times New Roman" w:hAnsi="Arial" w:cs="Arial"/>
          <w:color w:val="000000"/>
        </w:rPr>
        <w:t>system for all members of council.  The cost for the grant writing would be $1,500</w:t>
      </w:r>
      <w:r w:rsidR="003460FC">
        <w:rPr>
          <w:rFonts w:ascii="Arial" w:eastAsia="Times New Roman" w:hAnsi="Arial" w:cs="Arial"/>
          <w:color w:val="000000"/>
        </w:rPr>
        <w:t xml:space="preserve">. Additionally, they would re-write the grant if not chosen the first time.  After </w:t>
      </w:r>
      <w:r w:rsidR="00EE1C2A">
        <w:rPr>
          <w:rFonts w:ascii="Arial" w:eastAsia="Times New Roman" w:hAnsi="Arial" w:cs="Arial"/>
          <w:color w:val="000000"/>
        </w:rPr>
        <w:t>discussion</w:t>
      </w:r>
      <w:r w:rsidR="003460FC">
        <w:rPr>
          <w:rFonts w:ascii="Arial" w:eastAsia="Times New Roman" w:hAnsi="Arial" w:cs="Arial"/>
          <w:color w:val="000000"/>
        </w:rPr>
        <w:t xml:space="preserve">, it was decided President Hollinger would </w:t>
      </w:r>
      <w:r w:rsidR="00EE1C2A">
        <w:rPr>
          <w:rFonts w:ascii="Arial" w:eastAsia="Times New Roman" w:hAnsi="Arial" w:cs="Arial"/>
          <w:color w:val="000000"/>
        </w:rPr>
        <w:t>accept</w:t>
      </w:r>
      <w:r w:rsidR="003460FC">
        <w:rPr>
          <w:rFonts w:ascii="Arial" w:eastAsia="Times New Roman" w:hAnsi="Arial" w:cs="Arial"/>
          <w:color w:val="000000"/>
        </w:rPr>
        <w:t xml:space="preserve"> the proposal and move forward. </w:t>
      </w:r>
    </w:p>
    <w:p w14:paraId="56D7169B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Educational/Organization Announcements: </w:t>
      </w:r>
      <w:r w:rsidRPr="00261401">
        <w:rPr>
          <w:rFonts w:ascii="Arial" w:eastAsia="Times New Roman" w:hAnsi="Arial" w:cs="Arial"/>
          <w:color w:val="000000"/>
        </w:rPr>
        <w:t> There were none. </w:t>
      </w:r>
    </w:p>
    <w:p w14:paraId="148B14B3" w14:textId="093A8C1D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 xml:space="preserve">Adjournment: </w:t>
      </w:r>
      <w:r w:rsidRPr="00261401">
        <w:rPr>
          <w:rFonts w:ascii="Arial" w:eastAsia="Times New Roman" w:hAnsi="Arial" w:cs="Arial"/>
          <w:color w:val="000000"/>
        </w:rPr>
        <w:t>The meeting was adjourned at 2</w:t>
      </w:r>
      <w:r w:rsidR="00EF61F0">
        <w:rPr>
          <w:rFonts w:ascii="Arial" w:eastAsia="Times New Roman" w:hAnsi="Arial" w:cs="Arial"/>
          <w:color w:val="000000"/>
        </w:rPr>
        <w:t>:45</w:t>
      </w:r>
      <w:r w:rsidRPr="00261401">
        <w:rPr>
          <w:rFonts w:ascii="Arial" w:eastAsia="Times New Roman" w:hAnsi="Arial" w:cs="Arial"/>
          <w:color w:val="000000"/>
        </w:rPr>
        <w:t xml:space="preserve"> pm. The next meeting will be on </w:t>
      </w:r>
      <w:r w:rsidR="00EE1C2A">
        <w:rPr>
          <w:rFonts w:ascii="Arial" w:eastAsia="Times New Roman" w:hAnsi="Arial" w:cs="Arial"/>
          <w:color w:val="000000"/>
        </w:rPr>
        <w:t xml:space="preserve">November </w:t>
      </w:r>
      <w:r w:rsidR="00EE1C2A" w:rsidRPr="00261401">
        <w:rPr>
          <w:rFonts w:ascii="Arial" w:eastAsia="Times New Roman" w:hAnsi="Arial" w:cs="Arial"/>
          <w:color w:val="000000"/>
        </w:rPr>
        <w:t>28</w:t>
      </w:r>
      <w:r w:rsidRPr="00261401">
        <w:rPr>
          <w:rFonts w:ascii="Arial" w:eastAsia="Times New Roman" w:hAnsi="Arial" w:cs="Arial"/>
          <w:color w:val="000000"/>
        </w:rPr>
        <w:t>th at 2:00 pm.</w:t>
      </w:r>
    </w:p>
    <w:p w14:paraId="36A5C915" w14:textId="77777777" w:rsidR="00261401" w:rsidRPr="00261401" w:rsidRDefault="00261401" w:rsidP="00261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1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14:paraId="4B4C8A9B" w14:textId="07A119E4" w:rsidR="00CA4941" w:rsidRPr="00FD3CF7" w:rsidRDefault="00CA4941" w:rsidP="00FD3CF7"/>
    <w:sectPr w:rsidR="00CA4941" w:rsidRPr="00FD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B7F"/>
    <w:multiLevelType w:val="hybridMultilevel"/>
    <w:tmpl w:val="1D16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1B0"/>
    <w:multiLevelType w:val="multilevel"/>
    <w:tmpl w:val="0E7CE8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A23EA"/>
    <w:multiLevelType w:val="multilevel"/>
    <w:tmpl w:val="25D25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9409A"/>
    <w:multiLevelType w:val="hybridMultilevel"/>
    <w:tmpl w:val="3406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DFF"/>
    <w:multiLevelType w:val="multilevel"/>
    <w:tmpl w:val="3C666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559FA"/>
    <w:multiLevelType w:val="hybridMultilevel"/>
    <w:tmpl w:val="DDEADF86"/>
    <w:lvl w:ilvl="0" w:tplc="746A6A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C53F0"/>
    <w:multiLevelType w:val="multilevel"/>
    <w:tmpl w:val="B7D8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036FE"/>
    <w:multiLevelType w:val="multilevel"/>
    <w:tmpl w:val="D3D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36A20"/>
    <w:multiLevelType w:val="hybridMultilevel"/>
    <w:tmpl w:val="8C2E5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1B16"/>
    <w:multiLevelType w:val="multilevel"/>
    <w:tmpl w:val="B0740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359D3"/>
    <w:multiLevelType w:val="multilevel"/>
    <w:tmpl w:val="6ADE5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829301">
    <w:abstractNumId w:val="8"/>
  </w:num>
  <w:num w:numId="2" w16cid:durableId="425033180">
    <w:abstractNumId w:val="5"/>
  </w:num>
  <w:num w:numId="3" w16cid:durableId="9915203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090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25412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40996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78852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672144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604187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4920157">
    <w:abstractNumId w:val="0"/>
  </w:num>
  <w:num w:numId="11" w16cid:durableId="79062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41"/>
    <w:rsid w:val="0000752A"/>
    <w:rsid w:val="00011381"/>
    <w:rsid w:val="00011E56"/>
    <w:rsid w:val="00021719"/>
    <w:rsid w:val="00030921"/>
    <w:rsid w:val="000333F2"/>
    <w:rsid w:val="000370F1"/>
    <w:rsid w:val="00037E88"/>
    <w:rsid w:val="00044ACE"/>
    <w:rsid w:val="00047CFA"/>
    <w:rsid w:val="000550B0"/>
    <w:rsid w:val="00081571"/>
    <w:rsid w:val="00081B11"/>
    <w:rsid w:val="00082D8B"/>
    <w:rsid w:val="00087B20"/>
    <w:rsid w:val="000908F2"/>
    <w:rsid w:val="0009520C"/>
    <w:rsid w:val="00096272"/>
    <w:rsid w:val="000963CB"/>
    <w:rsid w:val="000A0FD4"/>
    <w:rsid w:val="000A1C47"/>
    <w:rsid w:val="000B12B5"/>
    <w:rsid w:val="000B50F4"/>
    <w:rsid w:val="000C23CF"/>
    <w:rsid w:val="000C4CD8"/>
    <w:rsid w:val="000D360C"/>
    <w:rsid w:val="000F0335"/>
    <w:rsid w:val="00121BAE"/>
    <w:rsid w:val="001310B0"/>
    <w:rsid w:val="001358BA"/>
    <w:rsid w:val="00144F67"/>
    <w:rsid w:val="001507D8"/>
    <w:rsid w:val="00153053"/>
    <w:rsid w:val="00157DB8"/>
    <w:rsid w:val="00164056"/>
    <w:rsid w:val="001842E9"/>
    <w:rsid w:val="00185F86"/>
    <w:rsid w:val="001B3563"/>
    <w:rsid w:val="001E176C"/>
    <w:rsid w:val="001E218B"/>
    <w:rsid w:val="001E387C"/>
    <w:rsid w:val="001E4C76"/>
    <w:rsid w:val="001E4DD8"/>
    <w:rsid w:val="001E61AA"/>
    <w:rsid w:val="001F21AF"/>
    <w:rsid w:val="00202E8C"/>
    <w:rsid w:val="002044F0"/>
    <w:rsid w:val="002206EE"/>
    <w:rsid w:val="0023599E"/>
    <w:rsid w:val="0025001A"/>
    <w:rsid w:val="002500C3"/>
    <w:rsid w:val="00255763"/>
    <w:rsid w:val="002600C9"/>
    <w:rsid w:val="00261383"/>
    <w:rsid w:val="00261401"/>
    <w:rsid w:val="002630F1"/>
    <w:rsid w:val="002716BC"/>
    <w:rsid w:val="002736E5"/>
    <w:rsid w:val="002801F7"/>
    <w:rsid w:val="002806DA"/>
    <w:rsid w:val="00294964"/>
    <w:rsid w:val="002A14B5"/>
    <w:rsid w:val="002A71F1"/>
    <w:rsid w:val="002B0868"/>
    <w:rsid w:val="002B541D"/>
    <w:rsid w:val="002C0863"/>
    <w:rsid w:val="002C5943"/>
    <w:rsid w:val="002C5EBF"/>
    <w:rsid w:val="002C7BAA"/>
    <w:rsid w:val="002D00E4"/>
    <w:rsid w:val="002D2967"/>
    <w:rsid w:val="002F45C6"/>
    <w:rsid w:val="002F492C"/>
    <w:rsid w:val="00300719"/>
    <w:rsid w:val="00301055"/>
    <w:rsid w:val="00303845"/>
    <w:rsid w:val="003148C2"/>
    <w:rsid w:val="003160DB"/>
    <w:rsid w:val="003169B6"/>
    <w:rsid w:val="00323042"/>
    <w:rsid w:val="00340291"/>
    <w:rsid w:val="003405BD"/>
    <w:rsid w:val="003406CE"/>
    <w:rsid w:val="00342A9C"/>
    <w:rsid w:val="003460FC"/>
    <w:rsid w:val="0035094E"/>
    <w:rsid w:val="003572B2"/>
    <w:rsid w:val="00357D8F"/>
    <w:rsid w:val="00364752"/>
    <w:rsid w:val="003663FE"/>
    <w:rsid w:val="00371889"/>
    <w:rsid w:val="0037658B"/>
    <w:rsid w:val="0038547F"/>
    <w:rsid w:val="003909E4"/>
    <w:rsid w:val="003B474D"/>
    <w:rsid w:val="003B6224"/>
    <w:rsid w:val="003C313C"/>
    <w:rsid w:val="003D7934"/>
    <w:rsid w:val="003E00F6"/>
    <w:rsid w:val="003E04F6"/>
    <w:rsid w:val="003E1EB9"/>
    <w:rsid w:val="003E5D2B"/>
    <w:rsid w:val="003F443A"/>
    <w:rsid w:val="003F65C8"/>
    <w:rsid w:val="00401534"/>
    <w:rsid w:val="0041390B"/>
    <w:rsid w:val="00420901"/>
    <w:rsid w:val="00421109"/>
    <w:rsid w:val="00421735"/>
    <w:rsid w:val="0042606D"/>
    <w:rsid w:val="00430674"/>
    <w:rsid w:val="00441997"/>
    <w:rsid w:val="004462BC"/>
    <w:rsid w:val="00456289"/>
    <w:rsid w:val="00460B7E"/>
    <w:rsid w:val="004632DD"/>
    <w:rsid w:val="00466B46"/>
    <w:rsid w:val="004743CB"/>
    <w:rsid w:val="00484DEF"/>
    <w:rsid w:val="004937B5"/>
    <w:rsid w:val="004965AE"/>
    <w:rsid w:val="004A4AC6"/>
    <w:rsid w:val="004A5E0B"/>
    <w:rsid w:val="004C4C9E"/>
    <w:rsid w:val="004D2155"/>
    <w:rsid w:val="004D3784"/>
    <w:rsid w:val="004E4EC4"/>
    <w:rsid w:val="004F377F"/>
    <w:rsid w:val="004F6A88"/>
    <w:rsid w:val="005011B8"/>
    <w:rsid w:val="005011E2"/>
    <w:rsid w:val="00511D91"/>
    <w:rsid w:val="0051328D"/>
    <w:rsid w:val="005203AE"/>
    <w:rsid w:val="005348FC"/>
    <w:rsid w:val="00535713"/>
    <w:rsid w:val="0054335C"/>
    <w:rsid w:val="005471F9"/>
    <w:rsid w:val="005509E4"/>
    <w:rsid w:val="00566377"/>
    <w:rsid w:val="00574935"/>
    <w:rsid w:val="00595673"/>
    <w:rsid w:val="005A5647"/>
    <w:rsid w:val="005B41E9"/>
    <w:rsid w:val="005B4350"/>
    <w:rsid w:val="005B4B3C"/>
    <w:rsid w:val="005B614F"/>
    <w:rsid w:val="005D13D3"/>
    <w:rsid w:val="005F2261"/>
    <w:rsid w:val="005F3C00"/>
    <w:rsid w:val="00600398"/>
    <w:rsid w:val="00601289"/>
    <w:rsid w:val="00603865"/>
    <w:rsid w:val="00603CA0"/>
    <w:rsid w:val="00606C45"/>
    <w:rsid w:val="00621005"/>
    <w:rsid w:val="00647C7E"/>
    <w:rsid w:val="00651653"/>
    <w:rsid w:val="00674219"/>
    <w:rsid w:val="00683050"/>
    <w:rsid w:val="0068738D"/>
    <w:rsid w:val="0069147D"/>
    <w:rsid w:val="00696581"/>
    <w:rsid w:val="00696ACA"/>
    <w:rsid w:val="006A2232"/>
    <w:rsid w:val="006A719C"/>
    <w:rsid w:val="006B2723"/>
    <w:rsid w:val="006B3684"/>
    <w:rsid w:val="006C1E37"/>
    <w:rsid w:val="006D740B"/>
    <w:rsid w:val="006E4194"/>
    <w:rsid w:val="006F28F6"/>
    <w:rsid w:val="006F404A"/>
    <w:rsid w:val="006F6FC2"/>
    <w:rsid w:val="007021AE"/>
    <w:rsid w:val="00702786"/>
    <w:rsid w:val="00722201"/>
    <w:rsid w:val="007250DC"/>
    <w:rsid w:val="00725A4F"/>
    <w:rsid w:val="007311B1"/>
    <w:rsid w:val="00734629"/>
    <w:rsid w:val="00736756"/>
    <w:rsid w:val="00744B97"/>
    <w:rsid w:val="00745BFE"/>
    <w:rsid w:val="0075546E"/>
    <w:rsid w:val="00756E24"/>
    <w:rsid w:val="007645D8"/>
    <w:rsid w:val="00774159"/>
    <w:rsid w:val="0078443B"/>
    <w:rsid w:val="00790AA9"/>
    <w:rsid w:val="00796F9B"/>
    <w:rsid w:val="00797473"/>
    <w:rsid w:val="007B363C"/>
    <w:rsid w:val="007C3B47"/>
    <w:rsid w:val="007C6547"/>
    <w:rsid w:val="007D148B"/>
    <w:rsid w:val="007D49E3"/>
    <w:rsid w:val="007D7C3F"/>
    <w:rsid w:val="007E7DDA"/>
    <w:rsid w:val="007F1D33"/>
    <w:rsid w:val="007F27DD"/>
    <w:rsid w:val="007F2A68"/>
    <w:rsid w:val="007F3F12"/>
    <w:rsid w:val="0080681D"/>
    <w:rsid w:val="00810D20"/>
    <w:rsid w:val="00816766"/>
    <w:rsid w:val="00822835"/>
    <w:rsid w:val="0083184F"/>
    <w:rsid w:val="008443E0"/>
    <w:rsid w:val="0086642A"/>
    <w:rsid w:val="00870399"/>
    <w:rsid w:val="00871AE3"/>
    <w:rsid w:val="008770F2"/>
    <w:rsid w:val="008803D7"/>
    <w:rsid w:val="008833B5"/>
    <w:rsid w:val="00887516"/>
    <w:rsid w:val="008976AD"/>
    <w:rsid w:val="008A0104"/>
    <w:rsid w:val="008A2A76"/>
    <w:rsid w:val="008A4436"/>
    <w:rsid w:val="008A7E51"/>
    <w:rsid w:val="008B0368"/>
    <w:rsid w:val="008B0B07"/>
    <w:rsid w:val="008B0F54"/>
    <w:rsid w:val="008D4745"/>
    <w:rsid w:val="008D5172"/>
    <w:rsid w:val="008E0DB4"/>
    <w:rsid w:val="008E368D"/>
    <w:rsid w:val="008F3022"/>
    <w:rsid w:val="008F3710"/>
    <w:rsid w:val="00904DD3"/>
    <w:rsid w:val="00914E76"/>
    <w:rsid w:val="00916845"/>
    <w:rsid w:val="00932CB5"/>
    <w:rsid w:val="00935018"/>
    <w:rsid w:val="00942A1B"/>
    <w:rsid w:val="00944A31"/>
    <w:rsid w:val="00950479"/>
    <w:rsid w:val="00960DB2"/>
    <w:rsid w:val="009614D7"/>
    <w:rsid w:val="00984509"/>
    <w:rsid w:val="0098461E"/>
    <w:rsid w:val="00990E88"/>
    <w:rsid w:val="009A137A"/>
    <w:rsid w:val="009A6BBE"/>
    <w:rsid w:val="009B3292"/>
    <w:rsid w:val="009B5C99"/>
    <w:rsid w:val="009B785D"/>
    <w:rsid w:val="009C15C9"/>
    <w:rsid w:val="009C1672"/>
    <w:rsid w:val="009D6446"/>
    <w:rsid w:val="009D6905"/>
    <w:rsid w:val="009F3ED8"/>
    <w:rsid w:val="00A02D53"/>
    <w:rsid w:val="00A043C7"/>
    <w:rsid w:val="00A06BA7"/>
    <w:rsid w:val="00A13626"/>
    <w:rsid w:val="00A13FDE"/>
    <w:rsid w:val="00A27307"/>
    <w:rsid w:val="00A31DEE"/>
    <w:rsid w:val="00A41368"/>
    <w:rsid w:val="00A44189"/>
    <w:rsid w:val="00A443BF"/>
    <w:rsid w:val="00A44CD6"/>
    <w:rsid w:val="00A514E8"/>
    <w:rsid w:val="00A55ED5"/>
    <w:rsid w:val="00A57496"/>
    <w:rsid w:val="00A66130"/>
    <w:rsid w:val="00A70B1D"/>
    <w:rsid w:val="00A73DF3"/>
    <w:rsid w:val="00A75FCA"/>
    <w:rsid w:val="00A77B0E"/>
    <w:rsid w:val="00A81592"/>
    <w:rsid w:val="00A847E5"/>
    <w:rsid w:val="00A85186"/>
    <w:rsid w:val="00A8563A"/>
    <w:rsid w:val="00A93B83"/>
    <w:rsid w:val="00A94BDC"/>
    <w:rsid w:val="00AA3F29"/>
    <w:rsid w:val="00AA41AC"/>
    <w:rsid w:val="00AA5EA5"/>
    <w:rsid w:val="00AB1E81"/>
    <w:rsid w:val="00AB2733"/>
    <w:rsid w:val="00AC1265"/>
    <w:rsid w:val="00AD6513"/>
    <w:rsid w:val="00AE0A40"/>
    <w:rsid w:val="00AE575F"/>
    <w:rsid w:val="00AF3C5C"/>
    <w:rsid w:val="00AF4B2D"/>
    <w:rsid w:val="00B25507"/>
    <w:rsid w:val="00B2560A"/>
    <w:rsid w:val="00B27905"/>
    <w:rsid w:val="00B317F6"/>
    <w:rsid w:val="00B31946"/>
    <w:rsid w:val="00B3289D"/>
    <w:rsid w:val="00B40216"/>
    <w:rsid w:val="00B444FE"/>
    <w:rsid w:val="00B55145"/>
    <w:rsid w:val="00B7362D"/>
    <w:rsid w:val="00B76251"/>
    <w:rsid w:val="00B768E4"/>
    <w:rsid w:val="00B8616C"/>
    <w:rsid w:val="00B86ED7"/>
    <w:rsid w:val="00B93349"/>
    <w:rsid w:val="00B9344C"/>
    <w:rsid w:val="00BA0933"/>
    <w:rsid w:val="00BA6643"/>
    <w:rsid w:val="00BB1A0D"/>
    <w:rsid w:val="00BB4351"/>
    <w:rsid w:val="00BC000F"/>
    <w:rsid w:val="00BC098E"/>
    <w:rsid w:val="00BC2BEB"/>
    <w:rsid w:val="00BF2935"/>
    <w:rsid w:val="00BF4FC5"/>
    <w:rsid w:val="00C0246E"/>
    <w:rsid w:val="00C042C0"/>
    <w:rsid w:val="00C05EE8"/>
    <w:rsid w:val="00C21B30"/>
    <w:rsid w:val="00C233D5"/>
    <w:rsid w:val="00C57B32"/>
    <w:rsid w:val="00C57C18"/>
    <w:rsid w:val="00C62AA2"/>
    <w:rsid w:val="00C64833"/>
    <w:rsid w:val="00C766E1"/>
    <w:rsid w:val="00C81282"/>
    <w:rsid w:val="00C8604A"/>
    <w:rsid w:val="00C87358"/>
    <w:rsid w:val="00C91BC4"/>
    <w:rsid w:val="00C93420"/>
    <w:rsid w:val="00C951F1"/>
    <w:rsid w:val="00CA1012"/>
    <w:rsid w:val="00CA3A2D"/>
    <w:rsid w:val="00CA4941"/>
    <w:rsid w:val="00CB7DD8"/>
    <w:rsid w:val="00CC0FE7"/>
    <w:rsid w:val="00CC1BFB"/>
    <w:rsid w:val="00CC2474"/>
    <w:rsid w:val="00CC656A"/>
    <w:rsid w:val="00CC7393"/>
    <w:rsid w:val="00CD38B8"/>
    <w:rsid w:val="00CE041F"/>
    <w:rsid w:val="00CE4F36"/>
    <w:rsid w:val="00CF4904"/>
    <w:rsid w:val="00CF4F7A"/>
    <w:rsid w:val="00CF709E"/>
    <w:rsid w:val="00CF734D"/>
    <w:rsid w:val="00D03C1F"/>
    <w:rsid w:val="00D1469D"/>
    <w:rsid w:val="00D17E77"/>
    <w:rsid w:val="00D27DB8"/>
    <w:rsid w:val="00D36C80"/>
    <w:rsid w:val="00D40D24"/>
    <w:rsid w:val="00D41082"/>
    <w:rsid w:val="00D435C5"/>
    <w:rsid w:val="00D43BED"/>
    <w:rsid w:val="00D75AF8"/>
    <w:rsid w:val="00D775ED"/>
    <w:rsid w:val="00D86654"/>
    <w:rsid w:val="00D87455"/>
    <w:rsid w:val="00D96B5A"/>
    <w:rsid w:val="00DA26E5"/>
    <w:rsid w:val="00DB5130"/>
    <w:rsid w:val="00DD4F3A"/>
    <w:rsid w:val="00DE1C32"/>
    <w:rsid w:val="00DE329B"/>
    <w:rsid w:val="00DE6198"/>
    <w:rsid w:val="00DE6F97"/>
    <w:rsid w:val="00E06DD2"/>
    <w:rsid w:val="00E179AE"/>
    <w:rsid w:val="00E220B6"/>
    <w:rsid w:val="00E32211"/>
    <w:rsid w:val="00E50EB2"/>
    <w:rsid w:val="00E535EC"/>
    <w:rsid w:val="00E72F50"/>
    <w:rsid w:val="00E734FD"/>
    <w:rsid w:val="00E85EE5"/>
    <w:rsid w:val="00E86F5E"/>
    <w:rsid w:val="00E8773B"/>
    <w:rsid w:val="00E90ECA"/>
    <w:rsid w:val="00EA1E43"/>
    <w:rsid w:val="00EA3A9D"/>
    <w:rsid w:val="00EA59BE"/>
    <w:rsid w:val="00EB1299"/>
    <w:rsid w:val="00EB223B"/>
    <w:rsid w:val="00EC4879"/>
    <w:rsid w:val="00EE1C2A"/>
    <w:rsid w:val="00EE3453"/>
    <w:rsid w:val="00EF0890"/>
    <w:rsid w:val="00EF189C"/>
    <w:rsid w:val="00EF3291"/>
    <w:rsid w:val="00EF61F0"/>
    <w:rsid w:val="00EF6AD1"/>
    <w:rsid w:val="00EF77F5"/>
    <w:rsid w:val="00F07D77"/>
    <w:rsid w:val="00F1020D"/>
    <w:rsid w:val="00F10740"/>
    <w:rsid w:val="00F12729"/>
    <w:rsid w:val="00F30CB0"/>
    <w:rsid w:val="00F3509E"/>
    <w:rsid w:val="00F61D77"/>
    <w:rsid w:val="00F64B9F"/>
    <w:rsid w:val="00F707D9"/>
    <w:rsid w:val="00F802C9"/>
    <w:rsid w:val="00F84813"/>
    <w:rsid w:val="00F85386"/>
    <w:rsid w:val="00F85403"/>
    <w:rsid w:val="00F87BEC"/>
    <w:rsid w:val="00F96062"/>
    <w:rsid w:val="00F96EFF"/>
    <w:rsid w:val="00FA380C"/>
    <w:rsid w:val="00FB0FB5"/>
    <w:rsid w:val="00FB1D31"/>
    <w:rsid w:val="00FB2194"/>
    <w:rsid w:val="00FB6A4A"/>
    <w:rsid w:val="00FC13E4"/>
    <w:rsid w:val="00FC499F"/>
    <w:rsid w:val="00FC5D12"/>
    <w:rsid w:val="00FD13C6"/>
    <w:rsid w:val="00FD1616"/>
    <w:rsid w:val="00FD20DC"/>
    <w:rsid w:val="00FD2F50"/>
    <w:rsid w:val="00FD3CF7"/>
    <w:rsid w:val="00FE1EA2"/>
    <w:rsid w:val="00FE57DA"/>
    <w:rsid w:val="00FF0583"/>
    <w:rsid w:val="00FF3BCD"/>
    <w:rsid w:val="00FF3DBD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3508"/>
  <w15:chartTrackingRefBased/>
  <w15:docId w15:val="{ADB56731-20EA-4320-9FEB-7AC5139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41"/>
    <w:pPr>
      <w:ind w:left="720"/>
      <w:contextualSpacing/>
    </w:pPr>
  </w:style>
  <w:style w:type="table" w:styleId="TableGrid">
    <w:name w:val="Table Grid"/>
    <w:basedOn w:val="TableNormal"/>
    <w:uiPriority w:val="39"/>
    <w:rsid w:val="00F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1C47"/>
  </w:style>
  <w:style w:type="paragraph" w:styleId="Revision">
    <w:name w:val="Revision"/>
    <w:hidden/>
    <w:uiPriority w:val="99"/>
    <w:semiHidden/>
    <w:rsid w:val="0032304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00C9"/>
    <w:rPr>
      <w:color w:val="0563C1" w:themeColor="hyperlink"/>
      <w:u w:val="single"/>
    </w:rPr>
  </w:style>
  <w:style w:type="paragraph" w:customStyle="1" w:styleId="wordsection1">
    <w:name w:val="wordsection1"/>
    <w:basedOn w:val="Normal"/>
    <w:rsid w:val="002600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ea05e-eac0-4c72-bb2b-75f8f37bcc4a">3C7TJU5DNN73-868914901-132440</_dlc_DocId>
    <TaxCatchAll xmlns="42bea05e-eac0-4c72-bb2b-75f8f37bcc4a" xsi:nil="true"/>
    <lcf76f155ced4ddcb4097134ff3c332f xmlns="a780ebad-0634-47a3-8eae-51aa189320d3">
      <Terms xmlns="http://schemas.microsoft.com/office/infopath/2007/PartnerControls"/>
    </lcf76f155ced4ddcb4097134ff3c332f>
    <_dlc_DocIdUrl xmlns="42bea05e-eac0-4c72-bb2b-75f8f37bcc4a">
      <Url>https://ascendinnovations.sharepoint.com/sites/GDAHAShareFolder/_layouts/15/DocIdRedir.aspx?ID=3C7TJU5DNN73-868914901-132440</Url>
      <Description>3C7TJU5DNN73-868914901-132440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81883A6C84889E90308EDDB805C" ma:contentTypeVersion="19" ma:contentTypeDescription="Create a new document." ma:contentTypeScope="" ma:versionID="92c386b1795a87574f057cabf2658b12">
  <xsd:schema xmlns:xsd="http://www.w3.org/2001/XMLSchema" xmlns:xs="http://www.w3.org/2001/XMLSchema" xmlns:p="http://schemas.microsoft.com/office/2006/metadata/properties" xmlns:ns2="42bea05e-eac0-4c72-bb2b-75f8f37bcc4a" xmlns:ns3="a780ebad-0634-47a3-8eae-51aa189320d3" targetNamespace="http://schemas.microsoft.com/office/2006/metadata/properties" ma:root="true" ma:fieldsID="5740b503ed86e13f96c05fbd9450ee32" ns2:_="" ns3:_="">
    <xsd:import namespace="42bea05e-eac0-4c72-bb2b-75f8f37bcc4a"/>
    <xsd:import namespace="a780ebad-0634-47a3-8eae-51aa18932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a05e-eac0-4c72-bb2b-75f8f37bcc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6c3cac-cb7c-4dd2-980d-07b2c0aa059e}" ma:internalName="TaxCatchAll" ma:showField="CatchAllData" ma:web="42bea05e-eac0-4c72-bb2b-75f8f37bc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0ebad-0634-47a3-8eae-51aa1893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e350c2f-47f9-488a-a758-be06c0b85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CE73C-0B9B-4C9F-9B35-CBE012BF1D8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42bea05e-eac0-4c72-bb2b-75f8f37bcc4a"/>
    <ds:schemaRef ds:uri="a780ebad-0634-47a3-8eae-51aa189320d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5CD303-2E1E-467B-B02F-2170C25FA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688FD-52CB-4180-A28F-00FD0B0ADB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4C1BE2-07DF-4FCA-8E08-549D6A99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a05e-eac0-4c72-bb2b-75f8f37bcc4a"/>
    <ds:schemaRef ds:uri="a780ebad-0634-47a3-8eae-51aa1893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Loughery</dc:creator>
  <cp:keywords/>
  <dc:description/>
  <cp:lastModifiedBy>Lisa Rindler</cp:lastModifiedBy>
  <cp:revision>2</cp:revision>
  <dcterms:created xsi:type="dcterms:W3CDTF">2023-10-03T13:03:00Z</dcterms:created>
  <dcterms:modified xsi:type="dcterms:W3CDTF">2023-10-03T13:03:00Z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0x010100E111081883A6C84889E90308EDDB805C</vt:lpwstr>
  </property>
  <property fmtid="{D5CDD505-2E9C-101B-9397-08002B2CF9AE}" pid="3" name="_dlc_DocIdItemGuid">
    <vt:lpwstr>87a6f336-3d78-48b9-9099-02e132e207dc</vt:lpwstr>
  </property>
  <property fmtid="{D5CDD505-2E9C-101B-9397-08002B2CF9AE}" pid="4" name="MediaServiceImageTags">
    <vt:lpwstr/>
  </property>
</Properties>
</file>